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D6125" w14:textId="57C673ED" w:rsidR="00233BED" w:rsidRDefault="00233BED" w:rsidP="00233BED">
      <w:pPr>
        <w:pStyle w:val="Title"/>
      </w:pPr>
      <w:r>
        <w:t>Carmarthenshire County Council</w:t>
      </w:r>
      <w:r>
        <w:br/>
        <w:t>Fleet &amp; Transport</w:t>
      </w:r>
      <w:r>
        <w:br/>
        <w:t>Defect Reporting Procedure</w:t>
      </w:r>
    </w:p>
    <w:p w14:paraId="1ED9BF33" w14:textId="77777777" w:rsidR="00F8359E" w:rsidRDefault="003B0F30">
      <w:pPr>
        <w:pStyle w:val="Heading1"/>
      </w:pPr>
      <w:r>
        <w:t>1. Purpose</w:t>
      </w:r>
    </w:p>
    <w:p w14:paraId="2288D8FA" w14:textId="302D069F" w:rsidR="00F8359E" w:rsidRDefault="003B0F30" w:rsidP="00850D3A">
      <w:pPr>
        <w:jc w:val="both"/>
      </w:pPr>
      <w:r>
        <w:t>T</w:t>
      </w:r>
      <w:r w:rsidR="00E66B98">
        <w:t xml:space="preserve">o </w:t>
      </w:r>
      <w:r>
        <w:t>ensure that all vehicle and equipment defects are identified, reported, and rectified in a timely manner to maintain road safety, ensure legal compliance, and fulfil duty of care obligations.</w:t>
      </w:r>
    </w:p>
    <w:p w14:paraId="2902C566" w14:textId="70F2B923" w:rsidR="00F8359E" w:rsidRDefault="003B0F30" w:rsidP="00850D3A">
      <w:pPr>
        <w:pStyle w:val="Heading1"/>
        <w:jc w:val="both"/>
      </w:pPr>
      <w:r>
        <w:t>2. Daily Defect Reporting Procedure</w:t>
      </w:r>
    </w:p>
    <w:p w14:paraId="6A5BA954" w14:textId="74BD70CD" w:rsidR="00F8359E" w:rsidRDefault="003B0F30" w:rsidP="00850D3A">
      <w:pPr>
        <w:jc w:val="both"/>
      </w:pPr>
      <w:r>
        <w:t xml:space="preserve">Drivers must complete a walkaround inspection before vehicle use. Any defects must be recorded </w:t>
      </w:r>
      <w:r w:rsidR="003217F3">
        <w:t xml:space="preserve">in the </w:t>
      </w:r>
      <w:r w:rsidR="004D704A">
        <w:t>defect book</w:t>
      </w:r>
      <w:r w:rsidR="00E50662">
        <w:t xml:space="preserve"> or </w:t>
      </w:r>
      <w:r w:rsidR="00194579">
        <w:t>the digital defect reporting system</w:t>
      </w:r>
      <w:r>
        <w:t xml:space="preserve"> and reported immediately</w:t>
      </w:r>
      <w:r w:rsidR="004D704A">
        <w:t xml:space="preserve"> to your supervisor/team leader</w:t>
      </w:r>
      <w:r>
        <w:t>.</w:t>
      </w:r>
    </w:p>
    <w:p w14:paraId="6296DE83" w14:textId="09E88144" w:rsidR="00F272BB" w:rsidRPr="00F272BB" w:rsidRDefault="00280754" w:rsidP="00F272BB">
      <w:pPr>
        <w:jc w:val="both"/>
        <w:rPr>
          <w:b/>
          <w:bCs/>
          <w:lang w:val="en-GB"/>
        </w:rPr>
      </w:pPr>
      <w:r>
        <w:rPr>
          <w:b/>
          <w:bCs/>
          <w:lang w:val="en-GB"/>
        </w:rPr>
        <w:t>2</w:t>
      </w:r>
      <w:r w:rsidR="00F272BB" w:rsidRPr="00F272BB">
        <w:rPr>
          <w:b/>
          <w:bCs/>
          <w:lang w:val="en-GB"/>
        </w:rPr>
        <w:t>.1 Pre-Use (Walkaround) Inspection</w:t>
      </w:r>
    </w:p>
    <w:p w14:paraId="50E326F9" w14:textId="77777777" w:rsidR="00F272BB" w:rsidRDefault="00F272BB" w:rsidP="00F272BB">
      <w:pPr>
        <w:jc w:val="both"/>
        <w:rPr>
          <w:lang w:val="en-GB"/>
        </w:rPr>
      </w:pPr>
      <w:r w:rsidRPr="00F272BB">
        <w:rPr>
          <w:lang w:val="en-GB"/>
        </w:rPr>
        <w:t xml:space="preserve">All drivers must complete a </w:t>
      </w:r>
      <w:r w:rsidRPr="00F272BB">
        <w:rPr>
          <w:b/>
          <w:bCs/>
          <w:lang w:val="en-GB"/>
        </w:rPr>
        <w:t>comprehensive walkaround check</w:t>
      </w:r>
      <w:r w:rsidRPr="00F272BB">
        <w:rPr>
          <w:lang w:val="en-GB"/>
        </w:rPr>
        <w:t xml:space="preserve"> before operating any vehicle at the start of their shift, or when taking charge of a vehicle.</w:t>
      </w:r>
    </w:p>
    <w:p w14:paraId="05B3A68B" w14:textId="7EE673A6" w:rsidR="008D761D" w:rsidRDefault="00997EC1" w:rsidP="00F272BB">
      <w:pPr>
        <w:jc w:val="both"/>
        <w:rPr>
          <w:lang w:val="en-GB"/>
        </w:rPr>
      </w:pPr>
      <w:r>
        <w:rPr>
          <w:lang w:val="en-GB"/>
        </w:rPr>
        <w:t>Drivers MUST set the tachograph to other work</w:t>
      </w:r>
      <w:r w:rsidR="001B244F">
        <w:rPr>
          <w:lang w:val="en-GB"/>
        </w:rPr>
        <w:t xml:space="preserve"> </w:t>
      </w:r>
      <w:r w:rsidR="001B244F">
        <w:rPr>
          <w:noProof/>
          <w:lang w:val="en-GB"/>
        </w:rPr>
        <w:drawing>
          <wp:inline distT="0" distB="0" distL="0" distR="0" wp14:anchorId="49236D50" wp14:editId="2B17D3E1">
            <wp:extent cx="287930" cy="266700"/>
            <wp:effectExtent l="0" t="0" r="0" b="0"/>
            <wp:docPr id="2336189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618920" name="Picture 233618920"/>
                    <pic:cNvPicPr/>
                  </pic:nvPicPr>
                  <pic:blipFill>
                    <a:blip r:embed="rId9"/>
                    <a:stretch>
                      <a:fillRect/>
                    </a:stretch>
                  </pic:blipFill>
                  <pic:spPr>
                    <a:xfrm>
                      <a:off x="0" y="0"/>
                      <a:ext cx="292786" cy="271198"/>
                    </a:xfrm>
                    <a:prstGeom prst="rect">
                      <a:avLst/>
                    </a:prstGeom>
                  </pic:spPr>
                </pic:pic>
              </a:graphicData>
            </a:graphic>
          </wp:inline>
        </w:drawing>
      </w:r>
      <w:r w:rsidR="00BA293F">
        <w:rPr>
          <w:lang w:val="en-GB"/>
        </w:rPr>
        <w:t xml:space="preserve"> before commencing walkaround checks</w:t>
      </w:r>
      <w:r w:rsidR="0040173E">
        <w:rPr>
          <w:lang w:val="en-GB"/>
        </w:rPr>
        <w:t xml:space="preserve">.  </w:t>
      </w:r>
      <w:r w:rsidR="0040173E" w:rsidRPr="00C15820">
        <w:rPr>
          <w:lang w:val="en-GB"/>
        </w:rPr>
        <w:t>This ensures that all duties related to vehicle checks are accurately recorded as working time.</w:t>
      </w:r>
    </w:p>
    <w:p w14:paraId="355B0110" w14:textId="77777777" w:rsidR="00F272BB" w:rsidRPr="00F272BB" w:rsidRDefault="00F272BB" w:rsidP="00F272BB">
      <w:pPr>
        <w:jc w:val="both"/>
        <w:rPr>
          <w:lang w:val="en-GB"/>
        </w:rPr>
      </w:pPr>
      <w:r w:rsidRPr="00F272BB">
        <w:rPr>
          <w:lang w:val="en-GB"/>
        </w:rPr>
        <w:t>The inspection must include, but is not limited to:</w:t>
      </w:r>
    </w:p>
    <w:p w14:paraId="7F449E26" w14:textId="67406932" w:rsidR="00F272BB" w:rsidRPr="00F272BB" w:rsidRDefault="00F272BB" w:rsidP="00DD355A">
      <w:pPr>
        <w:numPr>
          <w:ilvl w:val="0"/>
          <w:numId w:val="15"/>
        </w:numPr>
        <w:spacing w:after="0"/>
        <w:jc w:val="both"/>
        <w:rPr>
          <w:lang w:val="en-GB"/>
        </w:rPr>
      </w:pPr>
      <w:r w:rsidRPr="00F272BB">
        <w:rPr>
          <w:lang w:val="en-GB"/>
        </w:rPr>
        <w:t>Braking system</w:t>
      </w:r>
    </w:p>
    <w:p w14:paraId="067401C2" w14:textId="77777777" w:rsidR="00F272BB" w:rsidRDefault="00F272BB" w:rsidP="00DD355A">
      <w:pPr>
        <w:numPr>
          <w:ilvl w:val="0"/>
          <w:numId w:val="15"/>
        </w:numPr>
        <w:spacing w:after="0"/>
        <w:jc w:val="both"/>
        <w:rPr>
          <w:lang w:val="en-GB"/>
        </w:rPr>
      </w:pPr>
      <w:r w:rsidRPr="00F272BB">
        <w:rPr>
          <w:lang w:val="en-GB"/>
        </w:rPr>
        <w:t>Steering operation</w:t>
      </w:r>
    </w:p>
    <w:p w14:paraId="71BB5B70" w14:textId="4BBC8B78" w:rsidR="00AF2DA2" w:rsidRDefault="00AF2DA2" w:rsidP="00DD355A">
      <w:pPr>
        <w:numPr>
          <w:ilvl w:val="0"/>
          <w:numId w:val="15"/>
        </w:numPr>
        <w:spacing w:after="0"/>
        <w:jc w:val="both"/>
        <w:rPr>
          <w:lang w:val="en-GB"/>
        </w:rPr>
      </w:pPr>
      <w:r>
        <w:rPr>
          <w:lang w:val="en-GB"/>
        </w:rPr>
        <w:t>Horn</w:t>
      </w:r>
    </w:p>
    <w:p w14:paraId="041E7F6D" w14:textId="51DEC9DD" w:rsidR="00C65B34" w:rsidRPr="00F272BB" w:rsidRDefault="00C65B34" w:rsidP="00DD355A">
      <w:pPr>
        <w:numPr>
          <w:ilvl w:val="0"/>
          <w:numId w:val="15"/>
        </w:numPr>
        <w:spacing w:after="0"/>
        <w:jc w:val="both"/>
        <w:rPr>
          <w:lang w:val="en-GB"/>
        </w:rPr>
      </w:pPr>
      <w:r>
        <w:rPr>
          <w:lang w:val="en-GB"/>
        </w:rPr>
        <w:t>Numberplate secure</w:t>
      </w:r>
      <w:r w:rsidR="00610DE0">
        <w:rPr>
          <w:lang w:val="en-GB"/>
        </w:rPr>
        <w:t>/clean/visible</w:t>
      </w:r>
    </w:p>
    <w:p w14:paraId="2B741CF6" w14:textId="77777777" w:rsidR="00F272BB" w:rsidRDefault="00F272BB" w:rsidP="00DD355A">
      <w:pPr>
        <w:numPr>
          <w:ilvl w:val="0"/>
          <w:numId w:val="15"/>
        </w:numPr>
        <w:spacing w:after="0"/>
        <w:jc w:val="both"/>
        <w:rPr>
          <w:lang w:val="en-GB"/>
        </w:rPr>
      </w:pPr>
      <w:r w:rsidRPr="00F272BB">
        <w:rPr>
          <w:lang w:val="en-GB"/>
        </w:rPr>
        <w:t>Tyres and wheels (condition, tread depth, damage, inflation)</w:t>
      </w:r>
    </w:p>
    <w:p w14:paraId="06B1C8A1" w14:textId="6F2D1FA7" w:rsidR="00610DE0" w:rsidRDefault="00610DE0" w:rsidP="00DD355A">
      <w:pPr>
        <w:numPr>
          <w:ilvl w:val="0"/>
          <w:numId w:val="15"/>
        </w:numPr>
        <w:spacing w:after="0"/>
        <w:jc w:val="both"/>
        <w:rPr>
          <w:lang w:val="en-GB"/>
        </w:rPr>
      </w:pPr>
      <w:r>
        <w:rPr>
          <w:lang w:val="en-GB"/>
        </w:rPr>
        <w:t xml:space="preserve">Wheel </w:t>
      </w:r>
      <w:r w:rsidR="00AA54A5">
        <w:rPr>
          <w:lang w:val="en-GB"/>
        </w:rPr>
        <w:t>retorque t</w:t>
      </w:r>
      <w:r>
        <w:rPr>
          <w:lang w:val="en-GB"/>
        </w:rPr>
        <w:t>ags</w:t>
      </w:r>
    </w:p>
    <w:p w14:paraId="1838F987" w14:textId="3D57B043" w:rsidR="00AA54A5" w:rsidRPr="00F272BB" w:rsidRDefault="00AA54A5" w:rsidP="00DD355A">
      <w:pPr>
        <w:numPr>
          <w:ilvl w:val="0"/>
          <w:numId w:val="15"/>
        </w:numPr>
        <w:spacing w:after="0"/>
        <w:jc w:val="both"/>
        <w:rPr>
          <w:lang w:val="en-GB"/>
        </w:rPr>
      </w:pPr>
      <w:r>
        <w:rPr>
          <w:lang w:val="en-GB"/>
        </w:rPr>
        <w:t>Spray suppression</w:t>
      </w:r>
      <w:r w:rsidR="009E6502">
        <w:rPr>
          <w:lang w:val="en-GB"/>
        </w:rPr>
        <w:t>/mudflaps secure</w:t>
      </w:r>
    </w:p>
    <w:p w14:paraId="2087C6A9" w14:textId="05F36343" w:rsidR="00F272BB" w:rsidRPr="00F272BB" w:rsidRDefault="00F272BB" w:rsidP="00DD355A">
      <w:pPr>
        <w:numPr>
          <w:ilvl w:val="0"/>
          <w:numId w:val="15"/>
        </w:numPr>
        <w:spacing w:after="0"/>
        <w:jc w:val="both"/>
        <w:rPr>
          <w:lang w:val="en-GB"/>
        </w:rPr>
      </w:pPr>
      <w:r w:rsidRPr="00F272BB">
        <w:rPr>
          <w:lang w:val="en-GB"/>
        </w:rPr>
        <w:t xml:space="preserve">Lights, indicators, reflectors, </w:t>
      </w:r>
      <w:r w:rsidR="00000530">
        <w:rPr>
          <w:lang w:val="en-GB"/>
        </w:rPr>
        <w:t xml:space="preserve">markers </w:t>
      </w:r>
      <w:r w:rsidRPr="00F272BB">
        <w:rPr>
          <w:lang w:val="en-GB"/>
        </w:rPr>
        <w:t>and beacons</w:t>
      </w:r>
    </w:p>
    <w:p w14:paraId="13DD0B34" w14:textId="77777777" w:rsidR="00F272BB" w:rsidRPr="00F272BB" w:rsidRDefault="00F272BB" w:rsidP="00DD355A">
      <w:pPr>
        <w:numPr>
          <w:ilvl w:val="0"/>
          <w:numId w:val="15"/>
        </w:numPr>
        <w:spacing w:after="0"/>
        <w:jc w:val="both"/>
        <w:rPr>
          <w:lang w:val="en-GB"/>
        </w:rPr>
      </w:pPr>
      <w:r w:rsidRPr="00F272BB">
        <w:rPr>
          <w:lang w:val="en-GB"/>
        </w:rPr>
        <w:t>Mirrors and visibility aids (including cameras)</w:t>
      </w:r>
    </w:p>
    <w:p w14:paraId="22037A26" w14:textId="77777777" w:rsidR="00F272BB" w:rsidRDefault="00F272BB" w:rsidP="00DD355A">
      <w:pPr>
        <w:numPr>
          <w:ilvl w:val="0"/>
          <w:numId w:val="15"/>
        </w:numPr>
        <w:spacing w:after="0"/>
        <w:jc w:val="both"/>
        <w:rPr>
          <w:lang w:val="en-GB"/>
        </w:rPr>
      </w:pPr>
      <w:r w:rsidRPr="00F272BB">
        <w:rPr>
          <w:lang w:val="en-GB"/>
        </w:rPr>
        <w:t>Windscreen, wipers, and washers</w:t>
      </w:r>
    </w:p>
    <w:p w14:paraId="0BDB1EDB" w14:textId="254E1555" w:rsidR="009E6502" w:rsidRDefault="009E6502" w:rsidP="00DD355A">
      <w:pPr>
        <w:numPr>
          <w:ilvl w:val="0"/>
          <w:numId w:val="15"/>
        </w:numPr>
        <w:spacing w:after="0"/>
        <w:jc w:val="both"/>
        <w:rPr>
          <w:lang w:val="en-GB"/>
        </w:rPr>
      </w:pPr>
      <w:r>
        <w:rPr>
          <w:lang w:val="en-GB"/>
        </w:rPr>
        <w:t>Heaters/ventilators</w:t>
      </w:r>
    </w:p>
    <w:p w14:paraId="5984AB27" w14:textId="5C1EACF4" w:rsidR="009E6502" w:rsidRDefault="009E6502" w:rsidP="00DD355A">
      <w:pPr>
        <w:numPr>
          <w:ilvl w:val="0"/>
          <w:numId w:val="15"/>
        </w:numPr>
        <w:spacing w:after="0"/>
        <w:jc w:val="both"/>
        <w:rPr>
          <w:lang w:val="en-GB"/>
        </w:rPr>
      </w:pPr>
      <w:r>
        <w:rPr>
          <w:lang w:val="en-GB"/>
        </w:rPr>
        <w:t>Cab interior secure</w:t>
      </w:r>
    </w:p>
    <w:p w14:paraId="0914872F" w14:textId="1EB66393" w:rsidR="00000530" w:rsidRPr="00F272BB" w:rsidRDefault="00000530" w:rsidP="00DD355A">
      <w:pPr>
        <w:numPr>
          <w:ilvl w:val="0"/>
          <w:numId w:val="15"/>
        </w:numPr>
        <w:spacing w:after="0"/>
        <w:jc w:val="both"/>
        <w:rPr>
          <w:lang w:val="en-GB"/>
        </w:rPr>
      </w:pPr>
      <w:r>
        <w:rPr>
          <w:lang w:val="en-GB"/>
        </w:rPr>
        <w:t>Seatbelts</w:t>
      </w:r>
    </w:p>
    <w:p w14:paraId="7A71B661" w14:textId="77777777" w:rsidR="00F272BB" w:rsidRPr="00F272BB" w:rsidRDefault="00F272BB" w:rsidP="00DD355A">
      <w:pPr>
        <w:numPr>
          <w:ilvl w:val="0"/>
          <w:numId w:val="15"/>
        </w:numPr>
        <w:spacing w:after="0"/>
        <w:jc w:val="both"/>
        <w:rPr>
          <w:lang w:val="en-GB"/>
        </w:rPr>
      </w:pPr>
      <w:r w:rsidRPr="00F272BB">
        <w:rPr>
          <w:lang w:val="en-GB"/>
        </w:rPr>
        <w:t>Bodywork and load security</w:t>
      </w:r>
    </w:p>
    <w:p w14:paraId="776E9861" w14:textId="77777777" w:rsidR="00F272BB" w:rsidRPr="00F272BB" w:rsidRDefault="00F272BB" w:rsidP="00DD355A">
      <w:pPr>
        <w:numPr>
          <w:ilvl w:val="0"/>
          <w:numId w:val="15"/>
        </w:numPr>
        <w:spacing w:after="0"/>
        <w:jc w:val="both"/>
        <w:rPr>
          <w:lang w:val="en-GB"/>
        </w:rPr>
      </w:pPr>
      <w:r w:rsidRPr="00F272BB">
        <w:rPr>
          <w:lang w:val="en-GB"/>
        </w:rPr>
        <w:lastRenderedPageBreak/>
        <w:t>Fluid levels and leaks</w:t>
      </w:r>
    </w:p>
    <w:p w14:paraId="68D8A5DD" w14:textId="77777777" w:rsidR="00F272BB" w:rsidRPr="00F272BB" w:rsidRDefault="00F272BB" w:rsidP="00DD355A">
      <w:pPr>
        <w:numPr>
          <w:ilvl w:val="0"/>
          <w:numId w:val="15"/>
        </w:numPr>
        <w:spacing w:after="0"/>
        <w:jc w:val="both"/>
        <w:rPr>
          <w:lang w:val="en-GB"/>
        </w:rPr>
      </w:pPr>
      <w:r w:rsidRPr="00F272BB">
        <w:rPr>
          <w:lang w:val="en-GB"/>
        </w:rPr>
        <w:t>Warning lights and dashboard indicators</w:t>
      </w:r>
    </w:p>
    <w:p w14:paraId="5A600D63" w14:textId="77777777" w:rsidR="00F272BB" w:rsidRPr="00F272BB" w:rsidRDefault="00F272BB" w:rsidP="00DD355A">
      <w:pPr>
        <w:numPr>
          <w:ilvl w:val="0"/>
          <w:numId w:val="15"/>
        </w:numPr>
        <w:spacing w:after="0"/>
        <w:jc w:val="both"/>
        <w:rPr>
          <w:lang w:val="en-GB"/>
        </w:rPr>
      </w:pPr>
      <w:r w:rsidRPr="00F272BB">
        <w:rPr>
          <w:lang w:val="en-GB"/>
        </w:rPr>
        <w:t>Safety equipment (e.g. reverse alarms, PPE storage, fire extinguishers)</w:t>
      </w:r>
    </w:p>
    <w:p w14:paraId="3E8664CE" w14:textId="77777777" w:rsidR="00DD355A" w:rsidRDefault="00DD355A" w:rsidP="00F272BB">
      <w:pPr>
        <w:jc w:val="both"/>
        <w:rPr>
          <w:lang w:val="en-GB"/>
        </w:rPr>
      </w:pPr>
    </w:p>
    <w:p w14:paraId="31EE83B4" w14:textId="7222DD08" w:rsidR="00F272BB" w:rsidRPr="00F272BB" w:rsidRDefault="00F272BB" w:rsidP="00F272BB">
      <w:pPr>
        <w:jc w:val="both"/>
        <w:rPr>
          <w:lang w:val="en-GB"/>
        </w:rPr>
      </w:pPr>
      <w:r w:rsidRPr="00F272BB">
        <w:rPr>
          <w:lang w:val="en-GB"/>
        </w:rPr>
        <w:t>Checks must be conducted in sufficient time to allow defects to be reported and addressed before the vehicle is used.</w:t>
      </w:r>
    </w:p>
    <w:p w14:paraId="69D56B5D" w14:textId="05F87409" w:rsidR="00F272BB" w:rsidRPr="00F272BB" w:rsidRDefault="00280754" w:rsidP="00F272BB">
      <w:pPr>
        <w:jc w:val="both"/>
        <w:rPr>
          <w:b/>
          <w:bCs/>
          <w:lang w:val="en-GB"/>
        </w:rPr>
      </w:pPr>
      <w:r>
        <w:rPr>
          <w:b/>
          <w:bCs/>
          <w:lang w:val="en-GB"/>
        </w:rPr>
        <w:t>2</w:t>
      </w:r>
      <w:r w:rsidR="00F272BB" w:rsidRPr="00F272BB">
        <w:rPr>
          <w:b/>
          <w:bCs/>
          <w:lang w:val="en-GB"/>
        </w:rPr>
        <w:t>.2 Defect Identification and Recording</w:t>
      </w:r>
    </w:p>
    <w:p w14:paraId="3B84B06B" w14:textId="77777777" w:rsidR="00F272BB" w:rsidRPr="00F272BB" w:rsidRDefault="00F272BB" w:rsidP="00F272BB">
      <w:pPr>
        <w:jc w:val="both"/>
        <w:rPr>
          <w:lang w:val="en-GB"/>
        </w:rPr>
      </w:pPr>
      <w:r w:rsidRPr="00F272BB">
        <w:rPr>
          <w:lang w:val="en-GB"/>
        </w:rPr>
        <w:t>If a defect is identified at any stage (pre-use, during use, or post-use), the driver must:</w:t>
      </w:r>
    </w:p>
    <w:p w14:paraId="3D761721" w14:textId="72F9E962" w:rsidR="00F272BB" w:rsidRPr="00F272BB" w:rsidRDefault="00F272BB" w:rsidP="00DD355A">
      <w:pPr>
        <w:numPr>
          <w:ilvl w:val="0"/>
          <w:numId w:val="16"/>
        </w:numPr>
        <w:spacing w:after="0"/>
        <w:jc w:val="both"/>
        <w:rPr>
          <w:lang w:val="en-GB"/>
        </w:rPr>
      </w:pPr>
      <w:r w:rsidRPr="00F272BB">
        <w:rPr>
          <w:lang w:val="en-GB"/>
        </w:rPr>
        <w:t xml:space="preserve">Record the defect using the </w:t>
      </w:r>
      <w:r w:rsidR="00001F7F">
        <w:rPr>
          <w:lang w:val="en-GB"/>
        </w:rPr>
        <w:t>p</w:t>
      </w:r>
      <w:r w:rsidRPr="00F272BB">
        <w:rPr>
          <w:lang w:val="en-GB"/>
        </w:rPr>
        <w:t>aper defect book</w:t>
      </w:r>
      <w:r w:rsidR="00A86363">
        <w:rPr>
          <w:lang w:val="en-GB"/>
        </w:rPr>
        <w:t xml:space="preserve"> or the </w:t>
      </w:r>
      <w:r w:rsidR="001F7A14">
        <w:rPr>
          <w:lang w:val="en-GB"/>
        </w:rPr>
        <w:t>digital defect reporting system</w:t>
      </w:r>
      <w:r w:rsidR="00001F7F">
        <w:rPr>
          <w:lang w:val="en-GB"/>
        </w:rPr>
        <w:t>.</w:t>
      </w:r>
    </w:p>
    <w:p w14:paraId="2CD4B792" w14:textId="77777777" w:rsidR="00F272BB" w:rsidRPr="00F272BB" w:rsidRDefault="00F272BB" w:rsidP="00DD355A">
      <w:pPr>
        <w:numPr>
          <w:ilvl w:val="0"/>
          <w:numId w:val="16"/>
        </w:numPr>
        <w:spacing w:after="0"/>
        <w:jc w:val="both"/>
        <w:rPr>
          <w:lang w:val="en-GB"/>
        </w:rPr>
      </w:pPr>
      <w:r w:rsidRPr="00F272BB">
        <w:rPr>
          <w:lang w:val="en-GB"/>
        </w:rPr>
        <w:t xml:space="preserve">Provide clear and accurate details, including: </w:t>
      </w:r>
    </w:p>
    <w:p w14:paraId="77932949" w14:textId="77777777" w:rsidR="00F272BB" w:rsidRPr="00F272BB" w:rsidRDefault="00F272BB" w:rsidP="00DD355A">
      <w:pPr>
        <w:numPr>
          <w:ilvl w:val="1"/>
          <w:numId w:val="16"/>
        </w:numPr>
        <w:spacing w:after="0"/>
        <w:jc w:val="both"/>
        <w:rPr>
          <w:lang w:val="en-GB"/>
        </w:rPr>
      </w:pPr>
      <w:r w:rsidRPr="00F272BB">
        <w:rPr>
          <w:lang w:val="en-GB"/>
        </w:rPr>
        <w:t>Vehicle registration or fleet number</w:t>
      </w:r>
    </w:p>
    <w:p w14:paraId="63A3E023" w14:textId="77777777" w:rsidR="00F272BB" w:rsidRPr="00F272BB" w:rsidRDefault="00F272BB" w:rsidP="00DD355A">
      <w:pPr>
        <w:numPr>
          <w:ilvl w:val="1"/>
          <w:numId w:val="16"/>
        </w:numPr>
        <w:spacing w:after="0"/>
        <w:jc w:val="both"/>
        <w:rPr>
          <w:lang w:val="en-GB"/>
        </w:rPr>
      </w:pPr>
      <w:r w:rsidRPr="00F272BB">
        <w:rPr>
          <w:lang w:val="en-GB"/>
        </w:rPr>
        <w:t>Date and time of report</w:t>
      </w:r>
    </w:p>
    <w:p w14:paraId="20DA7A0E" w14:textId="77777777" w:rsidR="00F272BB" w:rsidRPr="00F272BB" w:rsidRDefault="00F272BB" w:rsidP="00DD355A">
      <w:pPr>
        <w:numPr>
          <w:ilvl w:val="1"/>
          <w:numId w:val="16"/>
        </w:numPr>
        <w:spacing w:after="0"/>
        <w:jc w:val="both"/>
        <w:rPr>
          <w:lang w:val="en-GB"/>
        </w:rPr>
      </w:pPr>
      <w:r w:rsidRPr="00F272BB">
        <w:rPr>
          <w:lang w:val="en-GB"/>
        </w:rPr>
        <w:t>Detailed description of the defect</w:t>
      </w:r>
    </w:p>
    <w:p w14:paraId="78892EAB" w14:textId="77777777" w:rsidR="00F272BB" w:rsidRPr="00F272BB" w:rsidRDefault="00F272BB" w:rsidP="00DD355A">
      <w:pPr>
        <w:numPr>
          <w:ilvl w:val="1"/>
          <w:numId w:val="16"/>
        </w:numPr>
        <w:spacing w:after="0"/>
        <w:jc w:val="both"/>
        <w:rPr>
          <w:lang w:val="en-GB"/>
        </w:rPr>
      </w:pPr>
      <w:r w:rsidRPr="00F272BB">
        <w:rPr>
          <w:lang w:val="en-GB"/>
        </w:rPr>
        <w:t>Location (if relevant)</w:t>
      </w:r>
    </w:p>
    <w:p w14:paraId="646606DC" w14:textId="77777777" w:rsidR="00DD355A" w:rsidRDefault="00DD355A" w:rsidP="00F272BB">
      <w:pPr>
        <w:jc w:val="both"/>
        <w:rPr>
          <w:lang w:val="en-GB"/>
        </w:rPr>
      </w:pPr>
    </w:p>
    <w:p w14:paraId="41D0502E" w14:textId="44D61810" w:rsidR="00F272BB" w:rsidRPr="00F272BB" w:rsidRDefault="00F272BB" w:rsidP="00F272BB">
      <w:pPr>
        <w:jc w:val="both"/>
        <w:rPr>
          <w:lang w:val="en-GB"/>
        </w:rPr>
      </w:pPr>
      <w:r w:rsidRPr="00F272BB">
        <w:rPr>
          <w:lang w:val="en-GB"/>
        </w:rPr>
        <w:t>Descriptions must be sufficiently detailed to allow maintenance staff to assess and diagnose the issue without delay.</w:t>
      </w:r>
    </w:p>
    <w:p w14:paraId="06858FE2" w14:textId="395F0325" w:rsidR="00F272BB" w:rsidRPr="00F272BB" w:rsidRDefault="00B778D6" w:rsidP="00F272BB">
      <w:pPr>
        <w:jc w:val="both"/>
        <w:rPr>
          <w:b/>
          <w:bCs/>
          <w:lang w:val="en-GB"/>
        </w:rPr>
      </w:pPr>
      <w:r>
        <w:rPr>
          <w:b/>
          <w:bCs/>
          <w:lang w:val="en-GB"/>
        </w:rPr>
        <w:t>2</w:t>
      </w:r>
      <w:r w:rsidR="00F272BB" w:rsidRPr="00F272BB">
        <w:rPr>
          <w:b/>
          <w:bCs/>
          <w:lang w:val="en-GB"/>
        </w:rPr>
        <w:t>.3 I</w:t>
      </w:r>
      <w:r>
        <w:rPr>
          <w:b/>
          <w:bCs/>
          <w:lang w:val="en-GB"/>
        </w:rPr>
        <w:t>m</w:t>
      </w:r>
      <w:r w:rsidR="00F272BB" w:rsidRPr="00F272BB">
        <w:rPr>
          <w:b/>
          <w:bCs/>
          <w:lang w:val="en-GB"/>
        </w:rPr>
        <w:t>mediate Reporting Requirements</w:t>
      </w:r>
    </w:p>
    <w:p w14:paraId="4CED7C7C" w14:textId="7AA1416B" w:rsidR="00F272BB" w:rsidRPr="00F272BB" w:rsidRDefault="00F272BB" w:rsidP="00F272BB">
      <w:pPr>
        <w:jc w:val="both"/>
        <w:rPr>
          <w:lang w:val="en-GB"/>
        </w:rPr>
      </w:pPr>
      <w:r w:rsidRPr="00F272BB">
        <w:rPr>
          <w:lang w:val="en-GB"/>
        </w:rPr>
        <w:t>All defects must be reported as soon as they are identified</w:t>
      </w:r>
      <w:r w:rsidR="00743BF6">
        <w:rPr>
          <w:lang w:val="en-GB"/>
        </w:rPr>
        <w:t xml:space="preserve"> to your supervisor/team leader</w:t>
      </w:r>
      <w:r w:rsidR="001E00EF">
        <w:rPr>
          <w:lang w:val="en-GB"/>
        </w:rPr>
        <w:t xml:space="preserve"> and </w:t>
      </w:r>
      <w:r w:rsidR="001E00EF" w:rsidRPr="006A281A">
        <w:rPr>
          <w:color w:val="000000" w:themeColor="text1"/>
        </w:rPr>
        <w:t>in accordance with the Driver Handbook</w:t>
      </w:r>
      <w:r w:rsidR="001E00EF">
        <w:rPr>
          <w:color w:val="000000" w:themeColor="text1"/>
        </w:rPr>
        <w:t xml:space="preserve"> and any non-compliance managed through the Driver Handbook Compliance Framework</w:t>
      </w:r>
      <w:r w:rsidR="001E00EF">
        <w:rPr>
          <w:lang w:val="en-GB"/>
        </w:rPr>
        <w:t>.</w:t>
      </w:r>
    </w:p>
    <w:p w14:paraId="4DCD8167" w14:textId="77777777" w:rsidR="00F272BB" w:rsidRPr="00F272BB" w:rsidRDefault="00F272BB" w:rsidP="00F272BB">
      <w:pPr>
        <w:jc w:val="both"/>
        <w:rPr>
          <w:lang w:val="en-GB"/>
        </w:rPr>
      </w:pPr>
      <w:r w:rsidRPr="00F272BB">
        <w:rPr>
          <w:lang w:val="en-GB"/>
        </w:rPr>
        <w:t>In particular:</w:t>
      </w:r>
    </w:p>
    <w:p w14:paraId="5FEA3CE2" w14:textId="488ED11A" w:rsidR="00F272BB" w:rsidRPr="00F272BB" w:rsidRDefault="00F272BB" w:rsidP="00F272BB">
      <w:pPr>
        <w:numPr>
          <w:ilvl w:val="0"/>
          <w:numId w:val="17"/>
        </w:numPr>
        <w:jc w:val="both"/>
        <w:rPr>
          <w:lang w:val="en-GB"/>
        </w:rPr>
      </w:pPr>
      <w:r w:rsidRPr="00F272BB">
        <w:rPr>
          <w:lang w:val="en-GB"/>
        </w:rPr>
        <w:t xml:space="preserve">Safety-critical defects must be reported immediately to the supervisor or </w:t>
      </w:r>
      <w:r w:rsidR="00743BF6" w:rsidRPr="00DD355A">
        <w:rPr>
          <w:lang w:val="en-GB"/>
        </w:rPr>
        <w:t>team leader</w:t>
      </w:r>
      <w:r w:rsidR="00D15703" w:rsidRPr="00DD355A">
        <w:rPr>
          <w:lang w:val="en-GB"/>
        </w:rPr>
        <w:t>.</w:t>
      </w:r>
    </w:p>
    <w:p w14:paraId="0EE02A2C" w14:textId="18EDEF55" w:rsidR="00F272BB" w:rsidRPr="00F272BB" w:rsidRDefault="00B778D6" w:rsidP="00F272BB">
      <w:pPr>
        <w:jc w:val="both"/>
        <w:rPr>
          <w:b/>
          <w:bCs/>
          <w:lang w:val="en-GB"/>
        </w:rPr>
      </w:pPr>
      <w:r>
        <w:rPr>
          <w:b/>
          <w:bCs/>
          <w:lang w:val="en-GB"/>
        </w:rPr>
        <w:t>2</w:t>
      </w:r>
      <w:r w:rsidR="00F272BB" w:rsidRPr="00F272BB">
        <w:rPr>
          <w:b/>
          <w:bCs/>
          <w:lang w:val="en-GB"/>
        </w:rPr>
        <w:t>.4 Assessment of Defects</w:t>
      </w:r>
    </w:p>
    <w:p w14:paraId="48BE8598" w14:textId="77777777" w:rsidR="00F272BB" w:rsidRPr="00F272BB" w:rsidRDefault="00F272BB" w:rsidP="00F272BB">
      <w:pPr>
        <w:jc w:val="both"/>
        <w:rPr>
          <w:lang w:val="en-GB"/>
        </w:rPr>
      </w:pPr>
      <w:r w:rsidRPr="00F272BB">
        <w:rPr>
          <w:lang w:val="en-GB"/>
        </w:rPr>
        <w:t>Upon reporting, defects must be assessed and categorised according to severity:</w:t>
      </w:r>
    </w:p>
    <w:p w14:paraId="5017E71E" w14:textId="059F3BCC" w:rsidR="00F272BB" w:rsidRPr="00F272BB" w:rsidRDefault="00F272BB" w:rsidP="00F272BB">
      <w:pPr>
        <w:jc w:val="both"/>
        <w:rPr>
          <w:b/>
          <w:bCs/>
          <w:lang w:val="en-GB"/>
        </w:rPr>
      </w:pPr>
      <w:r w:rsidRPr="00F272BB">
        <w:rPr>
          <w:b/>
          <w:bCs/>
          <w:lang w:val="en-GB"/>
        </w:rPr>
        <w:t xml:space="preserve">Category A – </w:t>
      </w:r>
      <w:r w:rsidR="00FF2F05">
        <w:rPr>
          <w:b/>
          <w:bCs/>
          <w:lang w:val="en-GB"/>
        </w:rPr>
        <w:t>Dangerous</w:t>
      </w:r>
      <w:r w:rsidRPr="00F272BB">
        <w:rPr>
          <w:b/>
          <w:bCs/>
          <w:lang w:val="en-GB"/>
        </w:rPr>
        <w:t xml:space="preserve"> </w:t>
      </w:r>
      <w:r w:rsidR="00FF2F05">
        <w:rPr>
          <w:b/>
          <w:bCs/>
          <w:lang w:val="en-GB"/>
        </w:rPr>
        <w:t>Defec</w:t>
      </w:r>
      <w:r w:rsidRPr="00F272BB">
        <w:rPr>
          <w:b/>
          <w:bCs/>
          <w:lang w:val="en-GB"/>
        </w:rPr>
        <w:t>ts</w:t>
      </w:r>
    </w:p>
    <w:p w14:paraId="400A4E01" w14:textId="77777777" w:rsidR="00F272BB" w:rsidRPr="00F272BB" w:rsidRDefault="00F272BB" w:rsidP="001D6E2C">
      <w:pPr>
        <w:numPr>
          <w:ilvl w:val="0"/>
          <w:numId w:val="18"/>
        </w:numPr>
        <w:spacing w:after="0"/>
        <w:jc w:val="both"/>
        <w:rPr>
          <w:lang w:val="en-GB"/>
        </w:rPr>
      </w:pPr>
      <w:r w:rsidRPr="00F272BB">
        <w:rPr>
          <w:lang w:val="en-GB"/>
        </w:rPr>
        <w:t xml:space="preserve">The vehicle must </w:t>
      </w:r>
      <w:r w:rsidRPr="00F272BB">
        <w:rPr>
          <w:b/>
          <w:bCs/>
          <w:lang w:val="en-GB"/>
        </w:rPr>
        <w:t>not be used under any circumstances</w:t>
      </w:r>
    </w:p>
    <w:p w14:paraId="665F499D" w14:textId="77777777" w:rsidR="00F272BB" w:rsidRPr="00F272BB" w:rsidRDefault="00F272BB" w:rsidP="001D6E2C">
      <w:pPr>
        <w:numPr>
          <w:ilvl w:val="0"/>
          <w:numId w:val="18"/>
        </w:numPr>
        <w:spacing w:after="0"/>
        <w:jc w:val="both"/>
        <w:rPr>
          <w:lang w:val="en-GB"/>
        </w:rPr>
      </w:pPr>
      <w:r w:rsidRPr="00F272BB">
        <w:rPr>
          <w:lang w:val="en-GB"/>
        </w:rPr>
        <w:t xml:space="preserve">Examples include: </w:t>
      </w:r>
    </w:p>
    <w:p w14:paraId="7097F049" w14:textId="77777777" w:rsidR="00F272BB" w:rsidRPr="00F272BB" w:rsidRDefault="00F272BB" w:rsidP="001D6E2C">
      <w:pPr>
        <w:numPr>
          <w:ilvl w:val="1"/>
          <w:numId w:val="18"/>
        </w:numPr>
        <w:spacing w:after="0"/>
        <w:jc w:val="both"/>
        <w:rPr>
          <w:lang w:val="en-GB"/>
        </w:rPr>
      </w:pPr>
      <w:r w:rsidRPr="00F272BB">
        <w:rPr>
          <w:lang w:val="en-GB"/>
        </w:rPr>
        <w:t>Brake failure or defects affecting braking performance</w:t>
      </w:r>
    </w:p>
    <w:p w14:paraId="0FEA2213" w14:textId="77777777" w:rsidR="00F272BB" w:rsidRPr="00F272BB" w:rsidRDefault="00F272BB" w:rsidP="001D6E2C">
      <w:pPr>
        <w:numPr>
          <w:ilvl w:val="1"/>
          <w:numId w:val="18"/>
        </w:numPr>
        <w:spacing w:after="0"/>
        <w:jc w:val="both"/>
        <w:rPr>
          <w:lang w:val="en-GB"/>
        </w:rPr>
      </w:pPr>
      <w:r w:rsidRPr="00F272BB">
        <w:rPr>
          <w:lang w:val="en-GB"/>
        </w:rPr>
        <w:t>Steering faults</w:t>
      </w:r>
    </w:p>
    <w:p w14:paraId="2429E8A1" w14:textId="77777777" w:rsidR="00F272BB" w:rsidRPr="00F272BB" w:rsidRDefault="00F272BB" w:rsidP="001D6E2C">
      <w:pPr>
        <w:numPr>
          <w:ilvl w:val="1"/>
          <w:numId w:val="18"/>
        </w:numPr>
        <w:spacing w:after="0"/>
        <w:jc w:val="both"/>
        <w:rPr>
          <w:lang w:val="en-GB"/>
        </w:rPr>
      </w:pPr>
      <w:r w:rsidRPr="00F272BB">
        <w:rPr>
          <w:lang w:val="en-GB"/>
        </w:rPr>
        <w:t>Serious tyre defects (e.g. cord exposed, significant damage)</w:t>
      </w:r>
    </w:p>
    <w:p w14:paraId="76CE2507" w14:textId="77777777" w:rsidR="00F272BB" w:rsidRPr="00F272BB" w:rsidRDefault="00F272BB" w:rsidP="001D6E2C">
      <w:pPr>
        <w:numPr>
          <w:ilvl w:val="1"/>
          <w:numId w:val="18"/>
        </w:numPr>
        <w:spacing w:after="0"/>
        <w:jc w:val="both"/>
        <w:rPr>
          <w:lang w:val="en-GB"/>
        </w:rPr>
      </w:pPr>
      <w:r w:rsidRPr="00F272BB">
        <w:rPr>
          <w:lang w:val="en-GB"/>
        </w:rPr>
        <w:t>Major lighting failures affecting visibility or legality</w:t>
      </w:r>
    </w:p>
    <w:p w14:paraId="5D6F74C1" w14:textId="77777777" w:rsidR="00F272BB" w:rsidRPr="00F272BB" w:rsidRDefault="00F272BB" w:rsidP="001D6E2C">
      <w:pPr>
        <w:numPr>
          <w:ilvl w:val="1"/>
          <w:numId w:val="18"/>
        </w:numPr>
        <w:spacing w:after="0"/>
        <w:jc w:val="both"/>
        <w:rPr>
          <w:lang w:val="en-GB"/>
        </w:rPr>
      </w:pPr>
      <w:r w:rsidRPr="00F272BB">
        <w:rPr>
          <w:lang w:val="en-GB"/>
        </w:rPr>
        <w:t>Load security risks</w:t>
      </w:r>
    </w:p>
    <w:p w14:paraId="63363F97" w14:textId="77777777" w:rsidR="007F4FA2" w:rsidRDefault="007F4FA2" w:rsidP="00F272BB">
      <w:pPr>
        <w:jc w:val="both"/>
        <w:rPr>
          <w:b/>
          <w:bCs/>
          <w:lang w:val="en-GB"/>
        </w:rPr>
      </w:pPr>
    </w:p>
    <w:p w14:paraId="17DEE9A8" w14:textId="270AC50D" w:rsidR="00F272BB" w:rsidRPr="00F272BB" w:rsidRDefault="00F272BB" w:rsidP="00F272BB">
      <w:pPr>
        <w:jc w:val="both"/>
        <w:rPr>
          <w:lang w:val="en-GB"/>
        </w:rPr>
      </w:pPr>
      <w:r w:rsidRPr="00F272BB">
        <w:rPr>
          <w:b/>
          <w:bCs/>
          <w:lang w:val="en-GB"/>
        </w:rPr>
        <w:lastRenderedPageBreak/>
        <w:t>Action:</w:t>
      </w:r>
    </w:p>
    <w:p w14:paraId="5DB687D4" w14:textId="77777777" w:rsidR="00F272BB" w:rsidRPr="00F272BB" w:rsidRDefault="00F272BB" w:rsidP="001D6E2C">
      <w:pPr>
        <w:numPr>
          <w:ilvl w:val="0"/>
          <w:numId w:val="19"/>
        </w:numPr>
        <w:spacing w:after="0"/>
        <w:jc w:val="both"/>
        <w:rPr>
          <w:lang w:val="en-GB"/>
        </w:rPr>
      </w:pPr>
      <w:r w:rsidRPr="00F272BB">
        <w:rPr>
          <w:lang w:val="en-GB"/>
        </w:rPr>
        <w:t>Vehicle to be taken out of service immediately</w:t>
      </w:r>
    </w:p>
    <w:p w14:paraId="3E85B9E4" w14:textId="2E9E1627" w:rsidR="00F272BB" w:rsidRPr="00F272BB" w:rsidRDefault="00F272BB" w:rsidP="001D6E2C">
      <w:pPr>
        <w:numPr>
          <w:ilvl w:val="0"/>
          <w:numId w:val="19"/>
        </w:numPr>
        <w:spacing w:after="0"/>
        <w:jc w:val="both"/>
        <w:rPr>
          <w:lang w:val="en-GB"/>
        </w:rPr>
      </w:pPr>
      <w:r w:rsidRPr="00F272BB">
        <w:rPr>
          <w:lang w:val="en-GB"/>
        </w:rPr>
        <w:t>Supervisor</w:t>
      </w:r>
      <w:r w:rsidR="001C6008">
        <w:rPr>
          <w:lang w:val="en-GB"/>
        </w:rPr>
        <w:t>,</w:t>
      </w:r>
      <w:r w:rsidRPr="00F272BB">
        <w:rPr>
          <w:lang w:val="en-GB"/>
        </w:rPr>
        <w:t xml:space="preserve"> workshop</w:t>
      </w:r>
      <w:r w:rsidR="001C6008">
        <w:rPr>
          <w:lang w:val="en-GB"/>
        </w:rPr>
        <w:t xml:space="preserve"> and fleet</w:t>
      </w:r>
      <w:r w:rsidRPr="00F272BB">
        <w:rPr>
          <w:lang w:val="en-GB"/>
        </w:rPr>
        <w:t xml:space="preserve"> must be informed</w:t>
      </w:r>
    </w:p>
    <w:p w14:paraId="2B392C8E" w14:textId="6C9ACB15" w:rsidR="00F272BB" w:rsidRDefault="00F272BB" w:rsidP="001D6E2C">
      <w:pPr>
        <w:numPr>
          <w:ilvl w:val="0"/>
          <w:numId w:val="19"/>
        </w:numPr>
        <w:spacing w:after="0"/>
        <w:jc w:val="both"/>
        <w:rPr>
          <w:lang w:val="en-GB"/>
        </w:rPr>
      </w:pPr>
      <w:r w:rsidRPr="00F272BB">
        <w:rPr>
          <w:lang w:val="en-GB"/>
        </w:rPr>
        <w:t>V</w:t>
      </w:r>
      <w:r w:rsidR="002834CB">
        <w:rPr>
          <w:lang w:val="en-GB"/>
        </w:rPr>
        <w:t>OR (Vehicle off road) sign must be placed in the window of the vehicle</w:t>
      </w:r>
    </w:p>
    <w:p w14:paraId="43C02914" w14:textId="28059B5C" w:rsidR="005201FA" w:rsidRDefault="005201FA" w:rsidP="001D6E2C">
      <w:pPr>
        <w:numPr>
          <w:ilvl w:val="0"/>
          <w:numId w:val="19"/>
        </w:numPr>
        <w:spacing w:after="0"/>
        <w:jc w:val="both"/>
        <w:rPr>
          <w:lang w:val="en-GB"/>
        </w:rPr>
      </w:pPr>
      <w:r>
        <w:rPr>
          <w:lang w:val="en-GB"/>
        </w:rPr>
        <w:t xml:space="preserve">The keys of the vehicle are to be kept securely in a locked </w:t>
      </w:r>
      <w:r w:rsidR="001C6008">
        <w:rPr>
          <w:lang w:val="en-GB"/>
        </w:rPr>
        <w:t>box until the vehicle can be repaired or is to be taken to a workshop for repair</w:t>
      </w:r>
      <w:r w:rsidR="00F41020">
        <w:rPr>
          <w:lang w:val="en-GB"/>
        </w:rPr>
        <w:t xml:space="preserve"> or recovered.</w:t>
      </w:r>
    </w:p>
    <w:p w14:paraId="4B6F1D6D" w14:textId="5E4065FE" w:rsidR="00F272BB" w:rsidRDefault="001C6008" w:rsidP="001D6E2C">
      <w:pPr>
        <w:numPr>
          <w:ilvl w:val="0"/>
          <w:numId w:val="19"/>
        </w:numPr>
        <w:spacing w:after="0"/>
        <w:jc w:val="both"/>
        <w:rPr>
          <w:lang w:val="en-GB"/>
        </w:rPr>
      </w:pPr>
      <w:r w:rsidRPr="009B6114">
        <w:rPr>
          <w:lang w:val="en-GB"/>
        </w:rPr>
        <w:t xml:space="preserve">Vehicle to be added to the </w:t>
      </w:r>
      <w:r w:rsidR="009B6114" w:rsidRPr="009B6114">
        <w:rPr>
          <w:lang w:val="en-GB"/>
        </w:rPr>
        <w:t>VOR spreadsheet.</w:t>
      </w:r>
    </w:p>
    <w:p w14:paraId="548A69FA" w14:textId="77777777" w:rsidR="000A1441" w:rsidRPr="00F272BB" w:rsidRDefault="000A1441" w:rsidP="000A1441">
      <w:pPr>
        <w:spacing w:after="0"/>
        <w:ind w:left="720"/>
        <w:jc w:val="both"/>
        <w:rPr>
          <w:lang w:val="en-GB"/>
        </w:rPr>
      </w:pPr>
    </w:p>
    <w:p w14:paraId="00C8B046" w14:textId="77777777" w:rsidR="00F272BB" w:rsidRPr="00F272BB" w:rsidRDefault="00F272BB" w:rsidP="00F272BB">
      <w:pPr>
        <w:jc w:val="both"/>
        <w:rPr>
          <w:b/>
          <w:bCs/>
          <w:lang w:val="en-GB"/>
        </w:rPr>
      </w:pPr>
      <w:r w:rsidRPr="00F272BB">
        <w:rPr>
          <w:b/>
          <w:bCs/>
          <w:lang w:val="en-GB"/>
        </w:rPr>
        <w:t>Category B – Major Defects</w:t>
      </w:r>
    </w:p>
    <w:p w14:paraId="2E1F2075" w14:textId="77777777" w:rsidR="00F272BB" w:rsidRPr="00F272BB" w:rsidRDefault="00F272BB" w:rsidP="00F272BB">
      <w:pPr>
        <w:numPr>
          <w:ilvl w:val="0"/>
          <w:numId w:val="20"/>
        </w:numPr>
        <w:jc w:val="both"/>
        <w:rPr>
          <w:lang w:val="en-GB"/>
        </w:rPr>
      </w:pPr>
      <w:r w:rsidRPr="00F272BB">
        <w:rPr>
          <w:lang w:val="en-GB"/>
        </w:rPr>
        <w:t>Defect does not present immediate danger but affects roadworthiness or compliance</w:t>
      </w:r>
    </w:p>
    <w:p w14:paraId="7B2CF6BA" w14:textId="77777777" w:rsidR="00F272BB" w:rsidRPr="00F272BB" w:rsidRDefault="00F272BB" w:rsidP="00F272BB">
      <w:pPr>
        <w:numPr>
          <w:ilvl w:val="0"/>
          <w:numId w:val="20"/>
        </w:numPr>
        <w:jc w:val="both"/>
        <w:rPr>
          <w:lang w:val="en-GB"/>
        </w:rPr>
      </w:pPr>
      <w:r w:rsidRPr="00F272BB">
        <w:rPr>
          <w:lang w:val="en-GB"/>
        </w:rPr>
        <w:t xml:space="preserve">Must be repaired </w:t>
      </w:r>
      <w:r w:rsidRPr="00F272BB">
        <w:rPr>
          <w:b/>
          <w:bCs/>
          <w:lang w:val="en-GB"/>
        </w:rPr>
        <w:t>before the vehicle is used again</w:t>
      </w:r>
    </w:p>
    <w:p w14:paraId="5CB63A50" w14:textId="77777777" w:rsidR="00D57095" w:rsidRPr="00F272BB" w:rsidRDefault="00D57095" w:rsidP="00D57095">
      <w:pPr>
        <w:numPr>
          <w:ilvl w:val="0"/>
          <w:numId w:val="20"/>
        </w:numPr>
        <w:jc w:val="both"/>
        <w:rPr>
          <w:lang w:val="en-GB"/>
        </w:rPr>
      </w:pPr>
      <w:r w:rsidRPr="00F272BB">
        <w:rPr>
          <w:lang w:val="en-GB"/>
        </w:rPr>
        <w:t xml:space="preserve">Examples include: </w:t>
      </w:r>
    </w:p>
    <w:p w14:paraId="7C01BA70" w14:textId="42706A98" w:rsidR="006325F7" w:rsidRPr="006325F7" w:rsidRDefault="006325F7" w:rsidP="00D57095">
      <w:pPr>
        <w:pStyle w:val="ListParagraph"/>
        <w:numPr>
          <w:ilvl w:val="1"/>
          <w:numId w:val="20"/>
        </w:numPr>
        <w:spacing w:after="0" w:line="300" w:lineRule="atLeast"/>
        <w:rPr>
          <w:rFonts w:ascii="Segoe UI" w:eastAsia="Times New Roman" w:hAnsi="Segoe UI" w:cs="Segoe UI"/>
          <w:sz w:val="21"/>
          <w:szCs w:val="21"/>
          <w:lang w:val="en-GB" w:eastAsia="en-GB"/>
        </w:rPr>
      </w:pPr>
      <w:r w:rsidRPr="006325F7">
        <w:rPr>
          <w:rFonts w:ascii="Segoe UI" w:eastAsia="Times New Roman" w:hAnsi="Segoe UI" w:cs="Segoe UI"/>
          <w:sz w:val="21"/>
          <w:szCs w:val="21"/>
          <w:lang w:val="en-GB" w:eastAsia="en-GB"/>
        </w:rPr>
        <w:t xml:space="preserve">Worn brake components (pads/discs) </w:t>
      </w:r>
    </w:p>
    <w:p w14:paraId="695A4994" w14:textId="6C6599DF" w:rsidR="006325F7" w:rsidRPr="006325F7" w:rsidRDefault="006325F7" w:rsidP="00D57095">
      <w:pPr>
        <w:pStyle w:val="ListParagraph"/>
        <w:numPr>
          <w:ilvl w:val="1"/>
          <w:numId w:val="20"/>
        </w:numPr>
        <w:spacing w:after="0" w:line="300" w:lineRule="atLeast"/>
        <w:rPr>
          <w:rFonts w:ascii="Segoe UI" w:eastAsia="Times New Roman" w:hAnsi="Segoe UI" w:cs="Segoe UI"/>
          <w:sz w:val="21"/>
          <w:szCs w:val="21"/>
          <w:lang w:val="en-GB" w:eastAsia="en-GB"/>
        </w:rPr>
      </w:pPr>
      <w:r w:rsidRPr="006325F7">
        <w:rPr>
          <w:rFonts w:ascii="Segoe UI" w:eastAsia="Times New Roman" w:hAnsi="Segoe UI" w:cs="Segoe UI"/>
          <w:sz w:val="21"/>
          <w:szCs w:val="21"/>
          <w:lang w:val="en-GB" w:eastAsia="en-GB"/>
        </w:rPr>
        <w:t xml:space="preserve">Steering play or minor fault </w:t>
      </w:r>
    </w:p>
    <w:p w14:paraId="47C5AC60" w14:textId="7629B5B4" w:rsidR="006325F7" w:rsidRPr="006325F7" w:rsidRDefault="006325F7" w:rsidP="00D57095">
      <w:pPr>
        <w:pStyle w:val="ListParagraph"/>
        <w:numPr>
          <w:ilvl w:val="1"/>
          <w:numId w:val="20"/>
        </w:numPr>
        <w:spacing w:after="0" w:line="300" w:lineRule="atLeast"/>
        <w:rPr>
          <w:rFonts w:ascii="Segoe UI" w:eastAsia="Times New Roman" w:hAnsi="Segoe UI" w:cs="Segoe UI"/>
          <w:sz w:val="21"/>
          <w:szCs w:val="21"/>
          <w:lang w:val="en-GB" w:eastAsia="en-GB"/>
        </w:rPr>
      </w:pPr>
      <w:r w:rsidRPr="006325F7">
        <w:rPr>
          <w:rFonts w:ascii="Segoe UI" w:eastAsia="Times New Roman" w:hAnsi="Segoe UI" w:cs="Segoe UI"/>
          <w:sz w:val="21"/>
          <w:szCs w:val="21"/>
          <w:lang w:val="en-GB" w:eastAsia="en-GB"/>
        </w:rPr>
        <w:t xml:space="preserve">Suspension wear (e.g. bushes/shocks) </w:t>
      </w:r>
    </w:p>
    <w:p w14:paraId="0572B126" w14:textId="74D4D247" w:rsidR="006325F7" w:rsidRPr="006325F7" w:rsidRDefault="006325F7" w:rsidP="00D57095">
      <w:pPr>
        <w:pStyle w:val="ListParagraph"/>
        <w:numPr>
          <w:ilvl w:val="1"/>
          <w:numId w:val="20"/>
        </w:numPr>
        <w:spacing w:after="0" w:line="300" w:lineRule="atLeast"/>
        <w:rPr>
          <w:rFonts w:ascii="Segoe UI" w:eastAsia="Times New Roman" w:hAnsi="Segoe UI" w:cs="Segoe UI"/>
          <w:sz w:val="21"/>
          <w:szCs w:val="21"/>
          <w:lang w:val="en-GB" w:eastAsia="en-GB"/>
        </w:rPr>
      </w:pPr>
      <w:r w:rsidRPr="006325F7">
        <w:rPr>
          <w:rFonts w:ascii="Segoe UI" w:eastAsia="Times New Roman" w:hAnsi="Segoe UI" w:cs="Segoe UI"/>
          <w:sz w:val="21"/>
          <w:szCs w:val="21"/>
          <w:lang w:val="en-GB" w:eastAsia="en-GB"/>
        </w:rPr>
        <w:t xml:space="preserve">Tyres close to legal limit </w:t>
      </w:r>
    </w:p>
    <w:p w14:paraId="1C02C337" w14:textId="21E444DC" w:rsidR="006325F7" w:rsidRPr="006325F7" w:rsidRDefault="006325F7" w:rsidP="00D57095">
      <w:pPr>
        <w:pStyle w:val="ListParagraph"/>
        <w:numPr>
          <w:ilvl w:val="1"/>
          <w:numId w:val="20"/>
        </w:numPr>
        <w:spacing w:after="0" w:line="300" w:lineRule="atLeast"/>
        <w:rPr>
          <w:rFonts w:ascii="Segoe UI" w:eastAsia="Times New Roman" w:hAnsi="Segoe UI" w:cs="Segoe UI"/>
          <w:sz w:val="21"/>
          <w:szCs w:val="21"/>
          <w:lang w:val="en-GB" w:eastAsia="en-GB"/>
        </w:rPr>
      </w:pPr>
      <w:r w:rsidRPr="006325F7">
        <w:rPr>
          <w:rFonts w:ascii="Segoe UI" w:eastAsia="Times New Roman" w:hAnsi="Segoe UI" w:cs="Segoe UI"/>
          <w:sz w:val="21"/>
          <w:szCs w:val="21"/>
          <w:lang w:val="en-GB" w:eastAsia="en-GB"/>
        </w:rPr>
        <w:t xml:space="preserve">Minor tyre damage (no cords exposed) </w:t>
      </w:r>
    </w:p>
    <w:p w14:paraId="3107E89A" w14:textId="3138ECF7" w:rsidR="006325F7" w:rsidRPr="006325F7" w:rsidRDefault="006325F7" w:rsidP="00D57095">
      <w:pPr>
        <w:pStyle w:val="ListParagraph"/>
        <w:numPr>
          <w:ilvl w:val="1"/>
          <w:numId w:val="20"/>
        </w:numPr>
        <w:spacing w:after="0" w:line="300" w:lineRule="atLeast"/>
        <w:rPr>
          <w:rFonts w:ascii="Segoe UI" w:eastAsia="Times New Roman" w:hAnsi="Segoe UI" w:cs="Segoe UI"/>
          <w:sz w:val="21"/>
          <w:szCs w:val="21"/>
          <w:lang w:val="en-GB" w:eastAsia="en-GB"/>
        </w:rPr>
      </w:pPr>
      <w:r w:rsidRPr="006325F7">
        <w:rPr>
          <w:rFonts w:ascii="Segoe UI" w:eastAsia="Times New Roman" w:hAnsi="Segoe UI" w:cs="Segoe UI"/>
          <w:sz w:val="21"/>
          <w:szCs w:val="21"/>
          <w:lang w:val="en-GB" w:eastAsia="en-GB"/>
        </w:rPr>
        <w:t>Non-essential lights not working</w:t>
      </w:r>
    </w:p>
    <w:p w14:paraId="17732AB3" w14:textId="368DF5FA" w:rsidR="006325F7" w:rsidRPr="006325F7" w:rsidRDefault="006325F7" w:rsidP="00D57095">
      <w:pPr>
        <w:pStyle w:val="ListParagraph"/>
        <w:numPr>
          <w:ilvl w:val="1"/>
          <w:numId w:val="20"/>
        </w:numPr>
        <w:spacing w:after="0" w:line="300" w:lineRule="atLeast"/>
        <w:rPr>
          <w:rFonts w:ascii="Segoe UI" w:eastAsia="Times New Roman" w:hAnsi="Segoe UI" w:cs="Segoe UI"/>
          <w:sz w:val="21"/>
          <w:szCs w:val="21"/>
          <w:lang w:val="en-GB" w:eastAsia="en-GB"/>
        </w:rPr>
      </w:pPr>
      <w:r w:rsidRPr="006325F7">
        <w:rPr>
          <w:rFonts w:ascii="Segoe UI" w:eastAsia="Times New Roman" w:hAnsi="Segoe UI" w:cs="Segoe UI"/>
          <w:sz w:val="21"/>
          <w:szCs w:val="21"/>
          <w:lang w:val="en-GB" w:eastAsia="en-GB"/>
        </w:rPr>
        <w:t xml:space="preserve">Worn wipers or poor washers </w:t>
      </w:r>
    </w:p>
    <w:p w14:paraId="3839C4D5" w14:textId="132AB6AE" w:rsidR="006325F7" w:rsidRPr="006325F7" w:rsidRDefault="006325F7" w:rsidP="00D57095">
      <w:pPr>
        <w:pStyle w:val="ListParagraph"/>
        <w:numPr>
          <w:ilvl w:val="1"/>
          <w:numId w:val="20"/>
        </w:numPr>
        <w:spacing w:after="0" w:line="300" w:lineRule="atLeast"/>
        <w:rPr>
          <w:rFonts w:ascii="Segoe UI" w:eastAsia="Times New Roman" w:hAnsi="Segoe UI" w:cs="Segoe UI"/>
          <w:sz w:val="21"/>
          <w:szCs w:val="21"/>
          <w:lang w:val="en-GB" w:eastAsia="en-GB"/>
        </w:rPr>
      </w:pPr>
      <w:r w:rsidRPr="006325F7">
        <w:rPr>
          <w:rFonts w:ascii="Segoe UI" w:eastAsia="Times New Roman" w:hAnsi="Segoe UI" w:cs="Segoe UI"/>
          <w:sz w:val="21"/>
          <w:szCs w:val="21"/>
          <w:lang w:val="en-GB" w:eastAsia="en-GB"/>
        </w:rPr>
        <w:t xml:space="preserve">Cracked but usable mirror </w:t>
      </w:r>
    </w:p>
    <w:p w14:paraId="1B40F4E0" w14:textId="6DCA2116" w:rsidR="006325F7" w:rsidRPr="006325F7" w:rsidRDefault="006325F7" w:rsidP="00D57095">
      <w:pPr>
        <w:pStyle w:val="ListParagraph"/>
        <w:numPr>
          <w:ilvl w:val="1"/>
          <w:numId w:val="20"/>
        </w:numPr>
        <w:spacing w:after="0" w:line="300" w:lineRule="atLeast"/>
        <w:rPr>
          <w:rFonts w:ascii="Segoe UI" w:eastAsia="Times New Roman" w:hAnsi="Segoe UI" w:cs="Segoe UI"/>
          <w:sz w:val="21"/>
          <w:szCs w:val="21"/>
          <w:lang w:val="en-GB" w:eastAsia="en-GB"/>
        </w:rPr>
      </w:pPr>
      <w:r w:rsidRPr="006325F7">
        <w:rPr>
          <w:rFonts w:ascii="Segoe UI" w:eastAsia="Times New Roman" w:hAnsi="Segoe UI" w:cs="Segoe UI"/>
          <w:sz w:val="21"/>
          <w:szCs w:val="21"/>
          <w:lang w:val="en-GB" w:eastAsia="en-GB"/>
        </w:rPr>
        <w:t xml:space="preserve">Minor body or panel damage </w:t>
      </w:r>
    </w:p>
    <w:p w14:paraId="25FEF285" w14:textId="6245C81B" w:rsidR="006325F7" w:rsidRPr="006325F7" w:rsidRDefault="006325F7" w:rsidP="00D57095">
      <w:pPr>
        <w:pStyle w:val="ListParagraph"/>
        <w:numPr>
          <w:ilvl w:val="1"/>
          <w:numId w:val="20"/>
        </w:numPr>
        <w:spacing w:after="0" w:line="300" w:lineRule="atLeast"/>
        <w:rPr>
          <w:rFonts w:ascii="Segoe UI" w:eastAsia="Times New Roman" w:hAnsi="Segoe UI" w:cs="Segoe UI"/>
          <w:sz w:val="21"/>
          <w:szCs w:val="21"/>
          <w:lang w:val="en-GB" w:eastAsia="en-GB"/>
        </w:rPr>
      </w:pPr>
      <w:r w:rsidRPr="006325F7">
        <w:rPr>
          <w:rFonts w:ascii="Segoe UI" w:eastAsia="Times New Roman" w:hAnsi="Segoe UI" w:cs="Segoe UI"/>
          <w:sz w:val="21"/>
          <w:szCs w:val="21"/>
          <w:lang w:val="en-GB" w:eastAsia="en-GB"/>
        </w:rPr>
        <w:t xml:space="preserve">Tail lift or auxiliary equipment fault (still operable) </w:t>
      </w:r>
    </w:p>
    <w:p w14:paraId="40AA942F" w14:textId="7F7D922A" w:rsidR="006325F7" w:rsidRPr="006325F7" w:rsidRDefault="006325F7" w:rsidP="00D57095">
      <w:pPr>
        <w:pStyle w:val="ListParagraph"/>
        <w:numPr>
          <w:ilvl w:val="1"/>
          <w:numId w:val="20"/>
        </w:numPr>
        <w:spacing w:after="0" w:line="300" w:lineRule="atLeast"/>
        <w:rPr>
          <w:rFonts w:ascii="Segoe UI" w:eastAsia="Times New Roman" w:hAnsi="Segoe UI" w:cs="Segoe UI"/>
          <w:sz w:val="21"/>
          <w:szCs w:val="21"/>
          <w:lang w:val="en-GB" w:eastAsia="en-GB"/>
        </w:rPr>
      </w:pPr>
      <w:r w:rsidRPr="006325F7">
        <w:rPr>
          <w:rFonts w:ascii="Segoe UI" w:eastAsia="Times New Roman" w:hAnsi="Segoe UI" w:cs="Segoe UI"/>
          <w:sz w:val="21"/>
          <w:szCs w:val="21"/>
          <w:lang w:val="en-GB" w:eastAsia="en-GB"/>
        </w:rPr>
        <w:t>Warning light showing non-critical issue</w:t>
      </w:r>
    </w:p>
    <w:p w14:paraId="241C08A3" w14:textId="77777777" w:rsidR="006325F7" w:rsidRDefault="006325F7" w:rsidP="00F272BB">
      <w:pPr>
        <w:jc w:val="both"/>
        <w:rPr>
          <w:b/>
          <w:bCs/>
          <w:lang w:val="en-GB"/>
        </w:rPr>
      </w:pPr>
    </w:p>
    <w:p w14:paraId="07023B31" w14:textId="73306EEA" w:rsidR="00F272BB" w:rsidRPr="00F272BB" w:rsidRDefault="00F272BB" w:rsidP="00F272BB">
      <w:pPr>
        <w:jc w:val="both"/>
        <w:rPr>
          <w:lang w:val="en-GB"/>
        </w:rPr>
      </w:pPr>
      <w:r w:rsidRPr="00F272BB">
        <w:rPr>
          <w:b/>
          <w:bCs/>
          <w:lang w:val="en-GB"/>
        </w:rPr>
        <w:t>Action:</w:t>
      </w:r>
    </w:p>
    <w:p w14:paraId="7BA57B2C" w14:textId="77777777" w:rsidR="00F272BB" w:rsidRPr="00F272BB" w:rsidRDefault="00F272BB" w:rsidP="000A1441">
      <w:pPr>
        <w:numPr>
          <w:ilvl w:val="0"/>
          <w:numId w:val="21"/>
        </w:numPr>
        <w:spacing w:after="0"/>
        <w:jc w:val="both"/>
        <w:rPr>
          <w:lang w:val="en-GB"/>
        </w:rPr>
      </w:pPr>
      <w:r w:rsidRPr="00F272BB">
        <w:rPr>
          <w:lang w:val="en-GB"/>
        </w:rPr>
        <w:t>Vehicle may complete the current task only if safe to do so</w:t>
      </w:r>
    </w:p>
    <w:p w14:paraId="167345EA" w14:textId="24C73EDF" w:rsidR="00F272BB" w:rsidRDefault="004007E4" w:rsidP="000A1441">
      <w:pPr>
        <w:numPr>
          <w:ilvl w:val="0"/>
          <w:numId w:val="21"/>
        </w:numPr>
        <w:spacing w:after="0"/>
        <w:jc w:val="both"/>
        <w:rPr>
          <w:lang w:val="en-GB"/>
        </w:rPr>
      </w:pPr>
      <w:r>
        <w:rPr>
          <w:lang w:val="en-GB"/>
        </w:rPr>
        <w:t>Supervisor, workshop and fleet must be informed</w:t>
      </w:r>
    </w:p>
    <w:p w14:paraId="2AD435C8" w14:textId="34C5D69E" w:rsidR="004007E4" w:rsidRDefault="007C05C6" w:rsidP="000A1441">
      <w:pPr>
        <w:numPr>
          <w:ilvl w:val="0"/>
          <w:numId w:val="21"/>
        </w:numPr>
        <w:spacing w:after="0"/>
        <w:jc w:val="both"/>
        <w:rPr>
          <w:lang w:val="en-GB"/>
        </w:rPr>
      </w:pPr>
      <w:r>
        <w:rPr>
          <w:lang w:val="en-GB"/>
        </w:rPr>
        <w:t>Vehicle to be taken out of service at end of task</w:t>
      </w:r>
    </w:p>
    <w:p w14:paraId="4C174BDA" w14:textId="7F5F2256" w:rsidR="007C05C6" w:rsidRDefault="00796E99" w:rsidP="000A1441">
      <w:pPr>
        <w:numPr>
          <w:ilvl w:val="0"/>
          <w:numId w:val="21"/>
        </w:numPr>
        <w:spacing w:after="0"/>
        <w:jc w:val="both"/>
        <w:rPr>
          <w:lang w:val="en-GB"/>
        </w:rPr>
      </w:pPr>
      <w:r>
        <w:rPr>
          <w:lang w:val="en-GB"/>
        </w:rPr>
        <w:t>VOR sign must be place in the window of the vehicle</w:t>
      </w:r>
    </w:p>
    <w:p w14:paraId="6445AFB7" w14:textId="467BD490" w:rsidR="00796E99" w:rsidRDefault="00796E99" w:rsidP="000A1441">
      <w:pPr>
        <w:numPr>
          <w:ilvl w:val="0"/>
          <w:numId w:val="21"/>
        </w:numPr>
        <w:spacing w:after="0"/>
        <w:jc w:val="both"/>
        <w:rPr>
          <w:lang w:val="en-GB"/>
        </w:rPr>
      </w:pPr>
      <w:r>
        <w:rPr>
          <w:lang w:val="en-GB"/>
        </w:rPr>
        <w:t xml:space="preserve">The keys </w:t>
      </w:r>
      <w:r w:rsidR="008116CA">
        <w:rPr>
          <w:lang w:val="en-GB"/>
        </w:rPr>
        <w:t>of the vehicle are to be kept securely in a locked box until the vehicle can be repaired or is to be taken to a workshop for repair</w:t>
      </w:r>
    </w:p>
    <w:p w14:paraId="47EA367E" w14:textId="7D56CF0B" w:rsidR="008116CA" w:rsidRDefault="008116CA" w:rsidP="000A1441">
      <w:pPr>
        <w:numPr>
          <w:ilvl w:val="0"/>
          <w:numId w:val="21"/>
        </w:numPr>
        <w:spacing w:after="0"/>
        <w:jc w:val="both"/>
        <w:rPr>
          <w:lang w:val="en-GB"/>
        </w:rPr>
      </w:pPr>
      <w:r w:rsidRPr="009B6114">
        <w:rPr>
          <w:lang w:val="en-GB"/>
        </w:rPr>
        <w:t>Vehicle to be added to the VOR spreadsheet.</w:t>
      </w:r>
    </w:p>
    <w:p w14:paraId="5D2812ED" w14:textId="77777777" w:rsidR="000A1441" w:rsidRPr="00F272BB" w:rsidRDefault="000A1441" w:rsidP="000A1441">
      <w:pPr>
        <w:spacing w:after="0"/>
        <w:ind w:left="720"/>
        <w:jc w:val="both"/>
        <w:rPr>
          <w:lang w:val="en-GB"/>
        </w:rPr>
      </w:pPr>
    </w:p>
    <w:p w14:paraId="4C0E9929" w14:textId="77777777" w:rsidR="00F272BB" w:rsidRPr="00F272BB" w:rsidRDefault="00F272BB" w:rsidP="00F272BB">
      <w:pPr>
        <w:jc w:val="both"/>
        <w:rPr>
          <w:b/>
          <w:bCs/>
          <w:lang w:val="en-GB"/>
        </w:rPr>
      </w:pPr>
      <w:r w:rsidRPr="00F272BB">
        <w:rPr>
          <w:b/>
          <w:bCs/>
          <w:lang w:val="en-GB"/>
        </w:rPr>
        <w:t>Category C – Minor Defects</w:t>
      </w:r>
    </w:p>
    <w:p w14:paraId="67169FDF" w14:textId="77777777" w:rsidR="00F272BB" w:rsidRPr="00F272BB" w:rsidRDefault="00F272BB" w:rsidP="00F272BB">
      <w:pPr>
        <w:numPr>
          <w:ilvl w:val="0"/>
          <w:numId w:val="22"/>
        </w:numPr>
        <w:jc w:val="both"/>
        <w:rPr>
          <w:lang w:val="en-GB"/>
        </w:rPr>
      </w:pPr>
      <w:r w:rsidRPr="00F272BB">
        <w:rPr>
          <w:lang w:val="en-GB"/>
        </w:rPr>
        <w:t>Does not affect safety or legal compliance</w:t>
      </w:r>
    </w:p>
    <w:p w14:paraId="6A001004" w14:textId="02CEC5BF" w:rsidR="00F272BB" w:rsidRPr="00F272BB" w:rsidRDefault="00F272BB" w:rsidP="00F272BB">
      <w:pPr>
        <w:numPr>
          <w:ilvl w:val="0"/>
          <w:numId w:val="22"/>
        </w:numPr>
        <w:jc w:val="both"/>
        <w:rPr>
          <w:lang w:val="en-GB"/>
        </w:rPr>
      </w:pPr>
      <w:r w:rsidRPr="00F272BB">
        <w:rPr>
          <w:lang w:val="en-GB"/>
        </w:rPr>
        <w:t>Examples</w:t>
      </w:r>
      <w:r w:rsidR="00AD14B1">
        <w:rPr>
          <w:lang w:val="en-GB"/>
        </w:rPr>
        <w:t xml:space="preserve"> include</w:t>
      </w:r>
      <w:r w:rsidRPr="00F272BB">
        <w:rPr>
          <w:lang w:val="en-GB"/>
        </w:rPr>
        <w:t xml:space="preserve">: </w:t>
      </w:r>
    </w:p>
    <w:p w14:paraId="5E282FDC" w14:textId="50E0F897" w:rsidR="00AD14B1" w:rsidRPr="001F7E22" w:rsidRDefault="00AD14B1" w:rsidP="00AD14B1">
      <w:pPr>
        <w:pStyle w:val="ListParagraph"/>
        <w:numPr>
          <w:ilvl w:val="1"/>
          <w:numId w:val="22"/>
        </w:numPr>
        <w:spacing w:after="0" w:line="300" w:lineRule="atLeast"/>
        <w:rPr>
          <w:rFonts w:eastAsia="Times New Roman" w:cs="Segoe UI"/>
          <w:lang w:val="en-GB" w:eastAsia="en-GB"/>
        </w:rPr>
      </w:pPr>
      <w:r w:rsidRPr="001F7E22">
        <w:rPr>
          <w:rFonts w:eastAsia="Times New Roman" w:cs="Segoe UI"/>
          <w:lang w:val="en-GB" w:eastAsia="en-GB"/>
        </w:rPr>
        <w:lastRenderedPageBreak/>
        <w:t xml:space="preserve">Minor bodywork damage (scratches or dents) </w:t>
      </w:r>
    </w:p>
    <w:p w14:paraId="46C0F23F" w14:textId="28EBB992" w:rsidR="00AD14B1" w:rsidRPr="001F7E22" w:rsidRDefault="00AD14B1" w:rsidP="00AD14B1">
      <w:pPr>
        <w:pStyle w:val="ListParagraph"/>
        <w:numPr>
          <w:ilvl w:val="1"/>
          <w:numId w:val="22"/>
        </w:numPr>
        <w:spacing w:after="0" w:line="300" w:lineRule="atLeast"/>
        <w:rPr>
          <w:rFonts w:eastAsia="Times New Roman" w:cs="Segoe UI"/>
          <w:lang w:val="en-GB" w:eastAsia="en-GB"/>
        </w:rPr>
      </w:pPr>
      <w:r w:rsidRPr="001F7E22">
        <w:rPr>
          <w:rFonts w:eastAsia="Times New Roman" w:cs="Segoe UI"/>
          <w:lang w:val="en-GB" w:eastAsia="en-GB"/>
        </w:rPr>
        <w:t xml:space="preserve">Cab interior damage or wear </w:t>
      </w:r>
    </w:p>
    <w:p w14:paraId="731A473B" w14:textId="14F2CD40" w:rsidR="00AD14B1" w:rsidRPr="001F7E22" w:rsidRDefault="00AD14B1" w:rsidP="00AD14B1">
      <w:pPr>
        <w:pStyle w:val="ListParagraph"/>
        <w:numPr>
          <w:ilvl w:val="1"/>
          <w:numId w:val="22"/>
        </w:numPr>
        <w:spacing w:after="0" w:line="300" w:lineRule="atLeast"/>
        <w:rPr>
          <w:rFonts w:eastAsia="Times New Roman" w:cs="Segoe UI"/>
          <w:lang w:val="en-GB" w:eastAsia="en-GB"/>
        </w:rPr>
      </w:pPr>
      <w:r w:rsidRPr="001F7E22">
        <w:rPr>
          <w:rFonts w:eastAsia="Times New Roman" w:cs="Segoe UI"/>
          <w:lang w:val="en-GB" w:eastAsia="en-GB"/>
        </w:rPr>
        <w:t xml:space="preserve">Non-essential lights not working (e.g. internal light) </w:t>
      </w:r>
    </w:p>
    <w:p w14:paraId="522B954C" w14:textId="0B51A8EA" w:rsidR="00AD14B1" w:rsidRPr="001F7E22" w:rsidRDefault="00AD14B1" w:rsidP="00AD14B1">
      <w:pPr>
        <w:pStyle w:val="ListParagraph"/>
        <w:numPr>
          <w:ilvl w:val="1"/>
          <w:numId w:val="22"/>
        </w:numPr>
        <w:spacing w:after="0" w:line="300" w:lineRule="atLeast"/>
        <w:rPr>
          <w:rFonts w:eastAsia="Times New Roman" w:cs="Segoe UI"/>
          <w:lang w:val="en-GB" w:eastAsia="en-GB"/>
        </w:rPr>
      </w:pPr>
      <w:r w:rsidRPr="001F7E22">
        <w:rPr>
          <w:rFonts w:eastAsia="Times New Roman" w:cs="Segoe UI"/>
          <w:lang w:val="en-GB" w:eastAsia="en-GB"/>
        </w:rPr>
        <w:t xml:space="preserve">Loose trim or fittings </w:t>
      </w:r>
    </w:p>
    <w:p w14:paraId="6D0B6FFB" w14:textId="355DC21E" w:rsidR="00AD14B1" w:rsidRPr="001F7E22" w:rsidRDefault="00AD14B1" w:rsidP="00AD14B1">
      <w:pPr>
        <w:pStyle w:val="ListParagraph"/>
        <w:numPr>
          <w:ilvl w:val="1"/>
          <w:numId w:val="22"/>
        </w:numPr>
        <w:spacing w:after="0" w:line="300" w:lineRule="atLeast"/>
        <w:rPr>
          <w:rFonts w:eastAsia="Times New Roman" w:cs="Segoe UI"/>
          <w:lang w:val="en-GB" w:eastAsia="en-GB"/>
        </w:rPr>
      </w:pPr>
      <w:r w:rsidRPr="001F7E22">
        <w:rPr>
          <w:rFonts w:eastAsia="Times New Roman" w:cs="Segoe UI"/>
          <w:lang w:val="en-GB" w:eastAsia="en-GB"/>
        </w:rPr>
        <w:t xml:space="preserve">Minor oil or fluid staining (no active leak) </w:t>
      </w:r>
    </w:p>
    <w:p w14:paraId="6AD3D52F" w14:textId="6A216A96" w:rsidR="00AD14B1" w:rsidRPr="001F7E22" w:rsidRDefault="00AD14B1" w:rsidP="00AD14B1">
      <w:pPr>
        <w:pStyle w:val="ListParagraph"/>
        <w:numPr>
          <w:ilvl w:val="1"/>
          <w:numId w:val="22"/>
        </w:numPr>
        <w:spacing w:after="0" w:line="300" w:lineRule="atLeast"/>
        <w:rPr>
          <w:rFonts w:eastAsia="Times New Roman" w:cs="Segoe UI"/>
          <w:lang w:val="en-GB" w:eastAsia="en-GB"/>
        </w:rPr>
      </w:pPr>
      <w:r w:rsidRPr="001F7E22">
        <w:rPr>
          <w:rFonts w:eastAsia="Times New Roman" w:cs="Segoe UI"/>
          <w:lang w:val="en-GB" w:eastAsia="en-GB"/>
        </w:rPr>
        <w:t xml:space="preserve">Worn but functioning wipers </w:t>
      </w:r>
    </w:p>
    <w:p w14:paraId="5BA66695" w14:textId="655E2935" w:rsidR="00AD14B1" w:rsidRPr="001F7E22" w:rsidRDefault="00AD14B1" w:rsidP="00AD14B1">
      <w:pPr>
        <w:pStyle w:val="ListParagraph"/>
        <w:numPr>
          <w:ilvl w:val="1"/>
          <w:numId w:val="22"/>
        </w:numPr>
        <w:spacing w:after="0" w:line="300" w:lineRule="atLeast"/>
        <w:rPr>
          <w:rFonts w:eastAsia="Times New Roman" w:cs="Segoe UI"/>
          <w:lang w:val="en-GB" w:eastAsia="en-GB"/>
        </w:rPr>
      </w:pPr>
      <w:r w:rsidRPr="001F7E22">
        <w:rPr>
          <w:rFonts w:eastAsia="Times New Roman" w:cs="Segoe UI"/>
          <w:lang w:val="en-GB" w:eastAsia="en-GB"/>
        </w:rPr>
        <w:t>Cosmetic issues with paintwork</w:t>
      </w:r>
    </w:p>
    <w:p w14:paraId="3D09D6D4" w14:textId="77777777" w:rsidR="00AD14B1" w:rsidRPr="00AD14B1" w:rsidRDefault="00AD14B1" w:rsidP="00AD14B1">
      <w:pPr>
        <w:pStyle w:val="ListParagraph"/>
        <w:spacing w:after="0" w:line="300" w:lineRule="atLeast"/>
        <w:rPr>
          <w:rFonts w:ascii="Segoe UI" w:eastAsia="Times New Roman" w:hAnsi="Segoe UI" w:cs="Segoe UI"/>
          <w:sz w:val="21"/>
          <w:szCs w:val="21"/>
          <w:lang w:val="en-GB" w:eastAsia="en-GB"/>
        </w:rPr>
      </w:pPr>
    </w:p>
    <w:p w14:paraId="067BD8F7" w14:textId="77777777" w:rsidR="00F272BB" w:rsidRPr="00F272BB" w:rsidRDefault="00F272BB" w:rsidP="00F272BB">
      <w:pPr>
        <w:jc w:val="both"/>
        <w:rPr>
          <w:lang w:val="en-GB"/>
        </w:rPr>
      </w:pPr>
      <w:r w:rsidRPr="00F272BB">
        <w:rPr>
          <w:b/>
          <w:bCs/>
          <w:lang w:val="en-GB"/>
        </w:rPr>
        <w:t>Action:</w:t>
      </w:r>
    </w:p>
    <w:p w14:paraId="583F20E5" w14:textId="4A376555" w:rsidR="00F272BB" w:rsidRDefault="00F272BB" w:rsidP="00C201EC">
      <w:pPr>
        <w:numPr>
          <w:ilvl w:val="0"/>
          <w:numId w:val="23"/>
        </w:numPr>
        <w:spacing w:after="0"/>
        <w:jc w:val="both"/>
        <w:rPr>
          <w:lang w:val="en-GB"/>
        </w:rPr>
      </w:pPr>
      <w:r w:rsidRPr="00F272BB">
        <w:rPr>
          <w:lang w:val="en-GB"/>
        </w:rPr>
        <w:t xml:space="preserve">Record </w:t>
      </w:r>
      <w:r w:rsidR="00BA049A">
        <w:rPr>
          <w:lang w:val="en-GB"/>
        </w:rPr>
        <w:t xml:space="preserve">on defect </w:t>
      </w:r>
      <w:r w:rsidR="006538C0">
        <w:rPr>
          <w:lang w:val="en-GB"/>
        </w:rPr>
        <w:t>book</w:t>
      </w:r>
      <w:r w:rsidR="0094713D">
        <w:rPr>
          <w:lang w:val="en-GB"/>
        </w:rPr>
        <w:t>/</w:t>
      </w:r>
      <w:r w:rsidR="00DF43FC">
        <w:rPr>
          <w:lang w:val="en-GB"/>
        </w:rPr>
        <w:t>digital defect reporting system</w:t>
      </w:r>
      <w:r w:rsidR="006538C0">
        <w:rPr>
          <w:lang w:val="en-GB"/>
        </w:rPr>
        <w:t xml:space="preserve"> and monitor.</w:t>
      </w:r>
    </w:p>
    <w:p w14:paraId="2E498429" w14:textId="3F4DB1AC" w:rsidR="006538C0" w:rsidRPr="00F272BB" w:rsidRDefault="00C201EC" w:rsidP="00C201EC">
      <w:pPr>
        <w:numPr>
          <w:ilvl w:val="0"/>
          <w:numId w:val="23"/>
        </w:numPr>
        <w:spacing w:after="0"/>
        <w:jc w:val="both"/>
        <w:rPr>
          <w:lang w:val="en-GB"/>
        </w:rPr>
      </w:pPr>
      <w:r>
        <w:rPr>
          <w:lang w:val="en-GB"/>
        </w:rPr>
        <w:t>Supervisor must be informed.</w:t>
      </w:r>
    </w:p>
    <w:p w14:paraId="404CBD5F" w14:textId="4FF82C1F" w:rsidR="00F272BB" w:rsidRDefault="00F272BB" w:rsidP="00F272BB">
      <w:pPr>
        <w:numPr>
          <w:ilvl w:val="0"/>
          <w:numId w:val="23"/>
        </w:numPr>
        <w:spacing w:after="0"/>
        <w:jc w:val="both"/>
        <w:rPr>
          <w:lang w:val="en-GB"/>
        </w:rPr>
      </w:pPr>
      <w:r w:rsidRPr="00F272BB">
        <w:rPr>
          <w:lang w:val="en-GB"/>
        </w:rPr>
        <w:t>Schedule repair with</w:t>
      </w:r>
      <w:r w:rsidR="00C201EC">
        <w:rPr>
          <w:lang w:val="en-GB"/>
        </w:rPr>
        <w:t xml:space="preserve"> workshop</w:t>
      </w:r>
      <w:r w:rsidR="009D4DA2">
        <w:rPr>
          <w:lang w:val="en-GB"/>
        </w:rPr>
        <w:t xml:space="preserve"> and fleet.</w:t>
      </w:r>
    </w:p>
    <w:p w14:paraId="4DFA1636" w14:textId="1B733A5E" w:rsidR="000E32BE" w:rsidRDefault="000E32BE" w:rsidP="00F272BB">
      <w:pPr>
        <w:numPr>
          <w:ilvl w:val="0"/>
          <w:numId w:val="23"/>
        </w:numPr>
        <w:spacing w:after="0"/>
        <w:jc w:val="both"/>
        <w:rPr>
          <w:lang w:val="en-GB"/>
        </w:rPr>
      </w:pPr>
      <w:r>
        <w:rPr>
          <w:lang w:val="en-GB"/>
        </w:rPr>
        <w:t xml:space="preserve">Fleet to raise VOR admin card on </w:t>
      </w:r>
      <w:r w:rsidR="001C6689">
        <w:rPr>
          <w:lang w:val="en-GB"/>
        </w:rPr>
        <w:t>fleet maintenance system</w:t>
      </w:r>
      <w:r>
        <w:rPr>
          <w:lang w:val="en-GB"/>
        </w:rPr>
        <w:t>.</w:t>
      </w:r>
    </w:p>
    <w:p w14:paraId="61992F3A" w14:textId="77777777" w:rsidR="009D4DA2" w:rsidRPr="00F272BB" w:rsidRDefault="009D4DA2" w:rsidP="009D4DA2">
      <w:pPr>
        <w:spacing w:after="0"/>
        <w:ind w:left="720"/>
        <w:jc w:val="both"/>
        <w:rPr>
          <w:lang w:val="en-GB"/>
        </w:rPr>
      </w:pPr>
    </w:p>
    <w:p w14:paraId="5B09B8E8" w14:textId="487DBD3F" w:rsidR="00F272BB" w:rsidRPr="00F272BB" w:rsidRDefault="00B778D6" w:rsidP="00F272BB">
      <w:pPr>
        <w:jc w:val="both"/>
        <w:rPr>
          <w:b/>
          <w:bCs/>
          <w:lang w:val="en-GB"/>
        </w:rPr>
      </w:pPr>
      <w:r>
        <w:rPr>
          <w:b/>
          <w:bCs/>
          <w:lang w:val="en-GB"/>
        </w:rPr>
        <w:t>2</w:t>
      </w:r>
      <w:r w:rsidR="00F272BB" w:rsidRPr="00F272BB">
        <w:rPr>
          <w:b/>
          <w:bCs/>
          <w:lang w:val="en-GB"/>
        </w:rPr>
        <w:t>.5 Communication and Escalation</w:t>
      </w:r>
    </w:p>
    <w:p w14:paraId="72041B7B" w14:textId="77777777" w:rsidR="008C447F" w:rsidRPr="0062626A" w:rsidRDefault="008C447F" w:rsidP="008C447F">
      <w:pPr>
        <w:spacing w:after="0" w:line="300" w:lineRule="atLeast"/>
        <w:rPr>
          <w:rFonts w:eastAsia="Times New Roman" w:cs="Segoe UI"/>
          <w:sz w:val="21"/>
          <w:szCs w:val="21"/>
          <w:lang w:val="en-GB" w:eastAsia="en-GB"/>
        </w:rPr>
      </w:pPr>
      <w:r w:rsidRPr="0062626A">
        <w:rPr>
          <w:rFonts w:eastAsia="Times New Roman" w:cs="Segoe UI"/>
          <w:sz w:val="21"/>
          <w:szCs w:val="21"/>
          <w:lang w:val="en-GB" w:eastAsia="en-GB"/>
        </w:rPr>
        <w:t>All defects must be communicated through the appropriate reporting and escalation process to ensure timely repair and maintain vehicle compliance.</w:t>
      </w:r>
    </w:p>
    <w:p w14:paraId="4FBFB4AA" w14:textId="77777777" w:rsidR="008C447F" w:rsidRPr="0062626A" w:rsidRDefault="008C447F" w:rsidP="008C447F">
      <w:pPr>
        <w:pStyle w:val="ListParagraph"/>
        <w:spacing w:after="0" w:line="300" w:lineRule="atLeast"/>
        <w:rPr>
          <w:rFonts w:eastAsia="Times New Roman" w:cs="Segoe UI"/>
          <w:sz w:val="21"/>
          <w:szCs w:val="21"/>
          <w:lang w:val="en-GB" w:eastAsia="en-GB"/>
        </w:rPr>
      </w:pPr>
    </w:p>
    <w:p w14:paraId="5C0CB23F" w14:textId="7989E5CF" w:rsidR="00D33D80" w:rsidRPr="0062626A" w:rsidRDefault="00F272BB" w:rsidP="00D33D80">
      <w:pPr>
        <w:pStyle w:val="ListParagraph"/>
        <w:numPr>
          <w:ilvl w:val="0"/>
          <w:numId w:val="31"/>
        </w:numPr>
        <w:spacing w:after="0"/>
        <w:jc w:val="both"/>
        <w:rPr>
          <w:lang w:val="en-GB"/>
        </w:rPr>
      </w:pPr>
      <w:r w:rsidRPr="0062626A">
        <w:rPr>
          <w:b/>
          <w:bCs/>
          <w:lang w:val="en-GB"/>
        </w:rPr>
        <w:t>Driver</w:t>
      </w:r>
      <w:r w:rsidR="00E60845" w:rsidRPr="0062626A">
        <w:rPr>
          <w:lang w:val="en-GB"/>
        </w:rPr>
        <w:t xml:space="preserve"> </w:t>
      </w:r>
      <w:r w:rsidR="008539BD" w:rsidRPr="0062626A">
        <w:rPr>
          <w:b/>
          <w:bCs/>
          <w:lang w:val="en-GB"/>
        </w:rPr>
        <w:t>Responsibilities</w:t>
      </w:r>
    </w:p>
    <w:p w14:paraId="2A380B56" w14:textId="39B366D3" w:rsidR="008539BD" w:rsidRPr="0062626A" w:rsidRDefault="008539BD" w:rsidP="008539BD">
      <w:pPr>
        <w:pStyle w:val="ListParagraph"/>
        <w:numPr>
          <w:ilvl w:val="1"/>
          <w:numId w:val="31"/>
        </w:numPr>
        <w:spacing w:after="0" w:line="300" w:lineRule="atLeast"/>
        <w:rPr>
          <w:rFonts w:eastAsia="Times New Roman" w:cs="Segoe UI"/>
          <w:sz w:val="21"/>
          <w:szCs w:val="21"/>
          <w:lang w:val="en-GB" w:eastAsia="en-GB"/>
        </w:rPr>
      </w:pPr>
      <w:r w:rsidRPr="0062626A">
        <w:rPr>
          <w:rFonts w:eastAsia="Times New Roman" w:cs="Segoe UI"/>
          <w:sz w:val="21"/>
          <w:szCs w:val="21"/>
          <w:lang w:val="en-GB" w:eastAsia="en-GB"/>
        </w:rPr>
        <w:t xml:space="preserve">Report any defect to their </w:t>
      </w:r>
      <w:proofErr w:type="gramStart"/>
      <w:r w:rsidRPr="0062626A">
        <w:rPr>
          <w:rFonts w:eastAsia="Times New Roman" w:cs="Segoe UI"/>
          <w:sz w:val="21"/>
          <w:szCs w:val="21"/>
          <w:lang w:val="en-GB" w:eastAsia="en-GB"/>
        </w:rPr>
        <w:t>Supervisor</w:t>
      </w:r>
      <w:proofErr w:type="gramEnd"/>
      <w:r w:rsidRPr="0062626A">
        <w:rPr>
          <w:rFonts w:eastAsia="Times New Roman" w:cs="Segoe UI"/>
          <w:sz w:val="21"/>
          <w:szCs w:val="21"/>
          <w:lang w:val="en-GB" w:eastAsia="en-GB"/>
        </w:rPr>
        <w:t xml:space="preserve"> or Team Leader immediately, either in person or by telephone. </w:t>
      </w:r>
    </w:p>
    <w:p w14:paraId="00918390" w14:textId="0C37A08C" w:rsidR="008539BD" w:rsidRPr="0062626A" w:rsidRDefault="008539BD" w:rsidP="008539BD">
      <w:pPr>
        <w:pStyle w:val="ListParagraph"/>
        <w:numPr>
          <w:ilvl w:val="1"/>
          <w:numId w:val="31"/>
        </w:numPr>
        <w:spacing w:after="0" w:line="300" w:lineRule="atLeast"/>
        <w:rPr>
          <w:rFonts w:eastAsia="Times New Roman" w:cs="Segoe UI"/>
          <w:sz w:val="21"/>
          <w:szCs w:val="21"/>
          <w:lang w:val="en-GB" w:eastAsia="en-GB"/>
        </w:rPr>
      </w:pPr>
      <w:r w:rsidRPr="0062626A">
        <w:rPr>
          <w:rFonts w:eastAsia="Times New Roman" w:cs="Segoe UI"/>
          <w:sz w:val="21"/>
          <w:szCs w:val="21"/>
          <w:lang w:val="en-GB" w:eastAsia="en-GB"/>
        </w:rPr>
        <w:t xml:space="preserve">Where a paper defect book is used, present the defect book to the Workshop when delivering the vehicle for repair. </w:t>
      </w:r>
    </w:p>
    <w:p w14:paraId="6970E694" w14:textId="27EF15B6" w:rsidR="008539BD" w:rsidRPr="0062626A" w:rsidRDefault="008539BD" w:rsidP="008539BD">
      <w:pPr>
        <w:pStyle w:val="ListParagraph"/>
        <w:numPr>
          <w:ilvl w:val="1"/>
          <w:numId w:val="31"/>
        </w:numPr>
        <w:spacing w:after="0" w:line="300" w:lineRule="atLeast"/>
        <w:rPr>
          <w:rFonts w:eastAsia="Times New Roman" w:cs="Segoe UI"/>
          <w:sz w:val="21"/>
          <w:szCs w:val="21"/>
          <w:lang w:val="en-GB" w:eastAsia="en-GB"/>
        </w:rPr>
      </w:pPr>
      <w:r w:rsidRPr="0062626A">
        <w:rPr>
          <w:rFonts w:eastAsia="Times New Roman" w:cs="Segoe UI"/>
          <w:sz w:val="21"/>
          <w:szCs w:val="21"/>
          <w:lang w:val="en-GB" w:eastAsia="en-GB"/>
        </w:rPr>
        <w:t>Where a digital defect reporting system is used, ensure the defect has been correctly submitted and provide any additional information requested by Fleet or Workshop personnel.</w:t>
      </w:r>
    </w:p>
    <w:p w14:paraId="0E6756EC" w14:textId="5B35309E" w:rsidR="00F272BB" w:rsidRPr="0062626A" w:rsidRDefault="009730C1" w:rsidP="00E7689E">
      <w:pPr>
        <w:pStyle w:val="ListParagraph"/>
        <w:numPr>
          <w:ilvl w:val="0"/>
          <w:numId w:val="31"/>
        </w:numPr>
        <w:spacing w:after="0"/>
        <w:jc w:val="both"/>
        <w:rPr>
          <w:lang w:val="en-GB"/>
        </w:rPr>
      </w:pPr>
      <w:r w:rsidRPr="0062626A">
        <w:rPr>
          <w:b/>
          <w:bCs/>
          <w:lang w:val="en-GB"/>
        </w:rPr>
        <w:t>S</w:t>
      </w:r>
      <w:r w:rsidR="00F272BB" w:rsidRPr="0062626A">
        <w:rPr>
          <w:b/>
          <w:bCs/>
          <w:lang w:val="en-GB"/>
        </w:rPr>
        <w:t>upervisor</w:t>
      </w:r>
      <w:r w:rsidR="00F272BB" w:rsidRPr="0062626A">
        <w:rPr>
          <w:lang w:val="en-GB"/>
        </w:rPr>
        <w:t xml:space="preserve"> </w:t>
      </w:r>
      <w:r w:rsidR="008539BD" w:rsidRPr="0062626A">
        <w:rPr>
          <w:b/>
          <w:bCs/>
          <w:lang w:val="en-GB"/>
        </w:rPr>
        <w:t>Responsibilities</w:t>
      </w:r>
    </w:p>
    <w:p w14:paraId="25A9F228" w14:textId="7173AFCC" w:rsidR="00E7689E" w:rsidRPr="0062626A" w:rsidRDefault="00CE25C7" w:rsidP="00E7689E">
      <w:pPr>
        <w:pStyle w:val="ListParagraph"/>
        <w:numPr>
          <w:ilvl w:val="1"/>
          <w:numId w:val="31"/>
        </w:numPr>
        <w:spacing w:after="0"/>
        <w:jc w:val="both"/>
        <w:rPr>
          <w:lang w:val="en-GB"/>
        </w:rPr>
      </w:pPr>
      <w:r w:rsidRPr="0062626A">
        <w:rPr>
          <w:lang w:val="en-GB"/>
        </w:rPr>
        <w:t>Re</w:t>
      </w:r>
      <w:r w:rsidR="00280C8D" w:rsidRPr="0062626A">
        <w:rPr>
          <w:lang w:val="en-GB"/>
        </w:rPr>
        <w:t>po</w:t>
      </w:r>
      <w:r w:rsidR="00D040BA" w:rsidRPr="0062626A">
        <w:rPr>
          <w:lang w:val="en-GB"/>
        </w:rPr>
        <w:t>r</w:t>
      </w:r>
      <w:r w:rsidR="00280C8D" w:rsidRPr="0062626A">
        <w:rPr>
          <w:lang w:val="en-GB"/>
        </w:rPr>
        <w:t>ts the defect to Fleet either by phone call or email</w:t>
      </w:r>
      <w:r w:rsidR="00DF03DC" w:rsidRPr="0062626A">
        <w:rPr>
          <w:lang w:val="en-GB"/>
        </w:rPr>
        <w:t>.</w:t>
      </w:r>
    </w:p>
    <w:p w14:paraId="0DD1772C" w14:textId="77777777" w:rsidR="009D4DA2" w:rsidRPr="00F272BB" w:rsidRDefault="009D4DA2" w:rsidP="009D4DA2">
      <w:pPr>
        <w:spacing w:after="0"/>
        <w:ind w:left="720"/>
        <w:jc w:val="both"/>
        <w:rPr>
          <w:lang w:val="en-GB"/>
        </w:rPr>
      </w:pPr>
    </w:p>
    <w:p w14:paraId="2D7E6398" w14:textId="77777777" w:rsidR="00F272BB" w:rsidRPr="00F272BB" w:rsidRDefault="00F272BB" w:rsidP="00F272BB">
      <w:pPr>
        <w:jc w:val="both"/>
        <w:rPr>
          <w:lang w:val="en-GB"/>
        </w:rPr>
      </w:pPr>
      <w:r w:rsidRPr="00F272BB">
        <w:rPr>
          <w:lang w:val="en-GB"/>
        </w:rPr>
        <w:t>For out-of-hours, standby, or emergency operations:</w:t>
      </w:r>
    </w:p>
    <w:p w14:paraId="378A0E4D" w14:textId="77777777" w:rsidR="002D0FFC" w:rsidRPr="002D0FFC" w:rsidRDefault="00F272BB" w:rsidP="002D0FFC">
      <w:pPr>
        <w:numPr>
          <w:ilvl w:val="0"/>
          <w:numId w:val="25"/>
        </w:numPr>
        <w:spacing w:after="0"/>
        <w:jc w:val="both"/>
        <w:rPr>
          <w:lang w:val="en-GB"/>
        </w:rPr>
      </w:pPr>
      <w:r w:rsidRPr="00F272BB">
        <w:rPr>
          <w:lang w:val="en-GB"/>
        </w:rPr>
        <w:t xml:space="preserve">Defects must be reported </w:t>
      </w:r>
      <w:r w:rsidR="002D0FFC" w:rsidRPr="002D0FFC">
        <w:t xml:space="preserve">Fleet 07721 605917 / 07976 463579 </w:t>
      </w:r>
    </w:p>
    <w:p w14:paraId="07F9DA54" w14:textId="77777777" w:rsidR="002D0FFC" w:rsidRPr="002D0FFC" w:rsidRDefault="002D0FFC" w:rsidP="002D0FFC">
      <w:pPr>
        <w:numPr>
          <w:ilvl w:val="0"/>
          <w:numId w:val="25"/>
        </w:numPr>
        <w:spacing w:after="0"/>
        <w:jc w:val="both"/>
        <w:rPr>
          <w:lang w:val="en-GB"/>
        </w:rPr>
      </w:pPr>
      <w:r w:rsidRPr="002D0FFC">
        <w:t xml:space="preserve">Days </w:t>
      </w:r>
      <w:proofErr w:type="spellStart"/>
      <w:r w:rsidRPr="002D0FFC">
        <w:t>Driverline</w:t>
      </w:r>
      <w:proofErr w:type="spellEnd"/>
      <w:r w:rsidRPr="002D0FFC">
        <w:t xml:space="preserve"> (Mechanical Issues) 0845 2964423 </w:t>
      </w:r>
    </w:p>
    <w:p w14:paraId="3464F54F" w14:textId="77777777" w:rsidR="002D0FFC" w:rsidRPr="002D0FFC" w:rsidRDefault="002D0FFC" w:rsidP="002D0FFC">
      <w:pPr>
        <w:numPr>
          <w:ilvl w:val="0"/>
          <w:numId w:val="25"/>
        </w:numPr>
        <w:spacing w:after="0"/>
        <w:jc w:val="both"/>
        <w:rPr>
          <w:lang w:val="en-GB"/>
        </w:rPr>
      </w:pPr>
      <w:r w:rsidRPr="002D0FFC">
        <w:t xml:space="preserve">Sinclair (Mechanical Issues) 0800 424151 </w:t>
      </w:r>
    </w:p>
    <w:p w14:paraId="64BF791C" w14:textId="5AE23DAD" w:rsidR="00F272BB" w:rsidRPr="002D0FFC" w:rsidRDefault="002D0FFC" w:rsidP="002D0FFC">
      <w:pPr>
        <w:numPr>
          <w:ilvl w:val="0"/>
          <w:numId w:val="25"/>
        </w:numPr>
        <w:spacing w:after="0"/>
        <w:jc w:val="both"/>
        <w:rPr>
          <w:lang w:val="en-GB"/>
        </w:rPr>
      </w:pPr>
      <w:r w:rsidRPr="002D0FFC">
        <w:t>Delta Wellbeing (Accident Reporting) 0300 3332222</w:t>
      </w:r>
    </w:p>
    <w:p w14:paraId="35A37592" w14:textId="77777777" w:rsidR="002D0FFC" w:rsidRPr="00F272BB" w:rsidRDefault="002D0FFC" w:rsidP="002D0FFC">
      <w:pPr>
        <w:spacing w:after="0"/>
        <w:ind w:left="720"/>
        <w:jc w:val="both"/>
        <w:rPr>
          <w:lang w:val="en-GB"/>
        </w:rPr>
      </w:pPr>
    </w:p>
    <w:p w14:paraId="32F68827" w14:textId="03467AD5" w:rsidR="00F272BB" w:rsidRPr="00F272BB" w:rsidRDefault="00B778D6" w:rsidP="00F272BB">
      <w:pPr>
        <w:jc w:val="both"/>
        <w:rPr>
          <w:b/>
          <w:bCs/>
          <w:lang w:val="en-GB"/>
        </w:rPr>
      </w:pPr>
      <w:r>
        <w:rPr>
          <w:b/>
          <w:bCs/>
          <w:lang w:val="en-GB"/>
        </w:rPr>
        <w:t>2</w:t>
      </w:r>
      <w:r w:rsidR="00F272BB" w:rsidRPr="00F272BB">
        <w:rPr>
          <w:b/>
          <w:bCs/>
          <w:lang w:val="en-GB"/>
        </w:rPr>
        <w:t>.6 Rectification Process</w:t>
      </w:r>
    </w:p>
    <w:p w14:paraId="36D2088D" w14:textId="77777777" w:rsidR="00F272BB" w:rsidRPr="00F272BB" w:rsidRDefault="00F272BB" w:rsidP="00F272BB">
      <w:pPr>
        <w:jc w:val="both"/>
        <w:rPr>
          <w:lang w:val="en-GB"/>
        </w:rPr>
      </w:pPr>
      <w:r w:rsidRPr="00F272BB">
        <w:rPr>
          <w:lang w:val="en-GB"/>
        </w:rPr>
        <w:t>The workshop or fleet team is responsible for:</w:t>
      </w:r>
    </w:p>
    <w:p w14:paraId="329ECE88" w14:textId="0881166F" w:rsidR="00F272BB" w:rsidRDefault="00F272BB" w:rsidP="00DC54AD">
      <w:pPr>
        <w:numPr>
          <w:ilvl w:val="0"/>
          <w:numId w:val="26"/>
        </w:numPr>
        <w:spacing w:after="0"/>
        <w:jc w:val="both"/>
        <w:rPr>
          <w:lang w:val="en-GB"/>
        </w:rPr>
      </w:pPr>
      <w:r w:rsidRPr="00F272BB">
        <w:rPr>
          <w:lang w:val="en-GB"/>
        </w:rPr>
        <w:t xml:space="preserve">Logging the defect within the </w:t>
      </w:r>
      <w:r w:rsidR="001C6689">
        <w:rPr>
          <w:lang w:val="en-GB"/>
        </w:rPr>
        <w:t xml:space="preserve">fleet </w:t>
      </w:r>
      <w:r w:rsidRPr="00F272BB">
        <w:rPr>
          <w:lang w:val="en-GB"/>
        </w:rPr>
        <w:t>maintenance system</w:t>
      </w:r>
    </w:p>
    <w:p w14:paraId="6FF9172C" w14:textId="60C37133" w:rsidR="0061276B" w:rsidRPr="00F272BB" w:rsidRDefault="00CF3A5E" w:rsidP="00DC54AD">
      <w:pPr>
        <w:numPr>
          <w:ilvl w:val="0"/>
          <w:numId w:val="26"/>
        </w:numPr>
        <w:spacing w:after="0"/>
        <w:jc w:val="both"/>
        <w:rPr>
          <w:lang w:val="en-GB"/>
        </w:rPr>
      </w:pPr>
      <w:r>
        <w:rPr>
          <w:lang w:val="en-GB"/>
        </w:rPr>
        <w:t xml:space="preserve">Create a VOR admin card on </w:t>
      </w:r>
      <w:r w:rsidR="004118F8">
        <w:rPr>
          <w:lang w:val="en-GB"/>
        </w:rPr>
        <w:t>the fleet maintenance system</w:t>
      </w:r>
    </w:p>
    <w:p w14:paraId="116611EC" w14:textId="77777777" w:rsidR="00F272BB" w:rsidRPr="00F272BB" w:rsidRDefault="00F272BB" w:rsidP="00DC54AD">
      <w:pPr>
        <w:numPr>
          <w:ilvl w:val="0"/>
          <w:numId w:val="26"/>
        </w:numPr>
        <w:spacing w:after="0"/>
        <w:jc w:val="both"/>
        <w:rPr>
          <w:lang w:val="en-GB"/>
        </w:rPr>
      </w:pPr>
      <w:r w:rsidRPr="00F272BB">
        <w:rPr>
          <w:lang w:val="en-GB"/>
        </w:rPr>
        <w:t>Assigning a priority level based on risk</w:t>
      </w:r>
    </w:p>
    <w:p w14:paraId="13CA4E66" w14:textId="77777777" w:rsidR="00F272BB" w:rsidRPr="00F272BB" w:rsidRDefault="00F272BB" w:rsidP="00DC54AD">
      <w:pPr>
        <w:numPr>
          <w:ilvl w:val="0"/>
          <w:numId w:val="26"/>
        </w:numPr>
        <w:spacing w:after="0"/>
        <w:jc w:val="both"/>
        <w:rPr>
          <w:lang w:val="en-GB"/>
        </w:rPr>
      </w:pPr>
      <w:r w:rsidRPr="00F272BB">
        <w:rPr>
          <w:lang w:val="en-GB"/>
        </w:rPr>
        <w:lastRenderedPageBreak/>
        <w:t>Carrying out or scheduling repairs</w:t>
      </w:r>
    </w:p>
    <w:p w14:paraId="6C78BD9C" w14:textId="0735EC0A" w:rsidR="00DC54AD" w:rsidRDefault="00F272BB" w:rsidP="00F272BB">
      <w:pPr>
        <w:numPr>
          <w:ilvl w:val="0"/>
          <w:numId w:val="26"/>
        </w:numPr>
        <w:spacing w:after="0"/>
        <w:jc w:val="both"/>
        <w:rPr>
          <w:lang w:val="en-GB"/>
        </w:rPr>
      </w:pPr>
      <w:r w:rsidRPr="00F272BB">
        <w:rPr>
          <w:lang w:val="en-GB"/>
        </w:rPr>
        <w:t>Ensuring all work is completed to required safety and compliance standards</w:t>
      </w:r>
    </w:p>
    <w:p w14:paraId="15472EE7" w14:textId="77777777" w:rsidR="008F4460" w:rsidRDefault="008F4460" w:rsidP="001325FC">
      <w:pPr>
        <w:spacing w:after="0"/>
        <w:ind w:left="720"/>
        <w:jc w:val="both"/>
        <w:rPr>
          <w:lang w:val="en-GB"/>
        </w:rPr>
      </w:pPr>
    </w:p>
    <w:p w14:paraId="33409BA8" w14:textId="25CE0A95" w:rsidR="00F272BB" w:rsidRPr="00F272BB" w:rsidRDefault="00F272BB" w:rsidP="00F272BB">
      <w:pPr>
        <w:jc w:val="both"/>
        <w:rPr>
          <w:lang w:val="en-GB"/>
        </w:rPr>
      </w:pPr>
      <w:r w:rsidRPr="00F272BB">
        <w:rPr>
          <w:lang w:val="en-GB"/>
        </w:rPr>
        <w:t>No vehicle shall return to service until defects have been:</w:t>
      </w:r>
    </w:p>
    <w:p w14:paraId="50A04E74" w14:textId="77777777" w:rsidR="00F272BB" w:rsidRPr="00F272BB" w:rsidRDefault="00F272BB" w:rsidP="008F4460">
      <w:pPr>
        <w:numPr>
          <w:ilvl w:val="0"/>
          <w:numId w:val="27"/>
        </w:numPr>
        <w:spacing w:after="0"/>
        <w:jc w:val="both"/>
        <w:rPr>
          <w:lang w:val="en-GB"/>
        </w:rPr>
      </w:pPr>
      <w:r w:rsidRPr="00F272BB">
        <w:rPr>
          <w:lang w:val="en-GB"/>
        </w:rPr>
        <w:t>Repaired, or</w:t>
      </w:r>
    </w:p>
    <w:p w14:paraId="30EE8A7D" w14:textId="77777777" w:rsidR="00F272BB" w:rsidRDefault="00F272BB" w:rsidP="008F4460">
      <w:pPr>
        <w:numPr>
          <w:ilvl w:val="0"/>
          <w:numId w:val="27"/>
        </w:numPr>
        <w:spacing w:after="0"/>
        <w:jc w:val="both"/>
        <w:rPr>
          <w:lang w:val="en-GB"/>
        </w:rPr>
      </w:pPr>
      <w:r w:rsidRPr="00F272BB">
        <w:rPr>
          <w:lang w:val="en-GB"/>
        </w:rPr>
        <w:t>Formally assessed and deemed not to affect roadworthiness</w:t>
      </w:r>
    </w:p>
    <w:p w14:paraId="14FD816F" w14:textId="77777777" w:rsidR="008F4460" w:rsidRPr="00F272BB" w:rsidRDefault="008F4460" w:rsidP="008F4460">
      <w:pPr>
        <w:spacing w:after="0"/>
        <w:ind w:left="720"/>
        <w:jc w:val="both"/>
        <w:rPr>
          <w:lang w:val="en-GB"/>
        </w:rPr>
      </w:pPr>
    </w:p>
    <w:p w14:paraId="20AF1CE2" w14:textId="3B080A2E" w:rsidR="00F272BB" w:rsidRPr="00F272BB" w:rsidRDefault="00B778D6" w:rsidP="00F272BB">
      <w:pPr>
        <w:jc w:val="both"/>
        <w:rPr>
          <w:b/>
          <w:bCs/>
          <w:lang w:val="en-GB"/>
        </w:rPr>
      </w:pPr>
      <w:r>
        <w:rPr>
          <w:b/>
          <w:bCs/>
          <w:lang w:val="en-GB"/>
        </w:rPr>
        <w:t>2</w:t>
      </w:r>
      <w:r w:rsidR="00F272BB" w:rsidRPr="00F272BB">
        <w:rPr>
          <w:b/>
          <w:bCs/>
          <w:lang w:val="en-GB"/>
        </w:rPr>
        <w:t>.7 Post-Repair Sign-Off</w:t>
      </w:r>
    </w:p>
    <w:p w14:paraId="78F3D939" w14:textId="77777777" w:rsidR="00F272BB" w:rsidRPr="00F272BB" w:rsidRDefault="00F272BB" w:rsidP="00F272BB">
      <w:pPr>
        <w:jc w:val="both"/>
        <w:rPr>
          <w:lang w:val="en-GB"/>
        </w:rPr>
      </w:pPr>
      <w:r w:rsidRPr="00F272BB">
        <w:rPr>
          <w:lang w:val="en-GB"/>
        </w:rPr>
        <w:t>Once repairs are completed:</w:t>
      </w:r>
    </w:p>
    <w:p w14:paraId="3DE158B7" w14:textId="77777777" w:rsidR="00F272BB" w:rsidRPr="00F272BB" w:rsidRDefault="00F272BB" w:rsidP="00F272BB">
      <w:pPr>
        <w:numPr>
          <w:ilvl w:val="0"/>
          <w:numId w:val="28"/>
        </w:numPr>
        <w:jc w:val="both"/>
        <w:rPr>
          <w:lang w:val="en-GB"/>
        </w:rPr>
      </w:pPr>
      <w:r w:rsidRPr="00F272BB">
        <w:rPr>
          <w:lang w:val="en-GB"/>
        </w:rPr>
        <w:t xml:space="preserve">The defect must be formally </w:t>
      </w:r>
      <w:r w:rsidRPr="00F272BB">
        <w:rPr>
          <w:b/>
          <w:bCs/>
          <w:lang w:val="en-GB"/>
        </w:rPr>
        <w:t>signed off</w:t>
      </w:r>
      <w:r w:rsidRPr="00F272BB">
        <w:rPr>
          <w:lang w:val="en-GB"/>
        </w:rPr>
        <w:t xml:space="preserve"> by an authorised person</w:t>
      </w:r>
    </w:p>
    <w:p w14:paraId="09154BCF" w14:textId="77777777" w:rsidR="00F272BB" w:rsidRPr="00F272BB" w:rsidRDefault="00F272BB" w:rsidP="00F272BB">
      <w:pPr>
        <w:numPr>
          <w:ilvl w:val="0"/>
          <w:numId w:val="28"/>
        </w:numPr>
        <w:jc w:val="both"/>
        <w:rPr>
          <w:lang w:val="en-GB"/>
        </w:rPr>
      </w:pPr>
      <w:r w:rsidRPr="00F272BB">
        <w:rPr>
          <w:lang w:val="en-GB"/>
        </w:rPr>
        <w:t xml:space="preserve">The record must show: </w:t>
      </w:r>
    </w:p>
    <w:p w14:paraId="111AAE9B" w14:textId="77777777" w:rsidR="00A10285" w:rsidRPr="00A36717" w:rsidRDefault="00A10285" w:rsidP="00A10285">
      <w:pPr>
        <w:pStyle w:val="ListParagraph"/>
        <w:numPr>
          <w:ilvl w:val="1"/>
          <w:numId w:val="28"/>
        </w:numPr>
        <w:spacing w:after="0" w:line="300" w:lineRule="atLeast"/>
        <w:rPr>
          <w:rFonts w:eastAsia="Times New Roman" w:cs="Segoe UI"/>
          <w:lang w:val="en-GB" w:eastAsia="en-GB"/>
        </w:rPr>
      </w:pPr>
      <w:r w:rsidRPr="00A36717">
        <w:rPr>
          <w:rFonts w:eastAsia="Times New Roman" w:cs="Segoe UI"/>
          <w:lang w:val="en-GB" w:eastAsia="en-GB"/>
        </w:rPr>
        <w:t>Nature of the repair carried out.</w:t>
      </w:r>
    </w:p>
    <w:p w14:paraId="1B1129B6" w14:textId="77777777" w:rsidR="00BF6842" w:rsidRPr="00A36717" w:rsidRDefault="00BF6842" w:rsidP="00BF6842">
      <w:pPr>
        <w:pStyle w:val="ListParagraph"/>
        <w:numPr>
          <w:ilvl w:val="1"/>
          <w:numId w:val="28"/>
        </w:numPr>
        <w:spacing w:after="0" w:line="300" w:lineRule="atLeast"/>
        <w:rPr>
          <w:rFonts w:eastAsia="Times New Roman" w:cs="Segoe UI"/>
          <w:lang w:val="en-GB" w:eastAsia="en-GB"/>
        </w:rPr>
      </w:pPr>
      <w:r w:rsidRPr="00A36717">
        <w:rPr>
          <w:rFonts w:eastAsia="Times New Roman" w:cs="Segoe UI"/>
          <w:lang w:val="en-GB" w:eastAsia="en-GB"/>
        </w:rPr>
        <w:t>Date the repair was completed.</w:t>
      </w:r>
    </w:p>
    <w:p w14:paraId="2385E7B4" w14:textId="77777777" w:rsidR="00F272BB" w:rsidRPr="00A36717" w:rsidRDefault="00F272BB" w:rsidP="008F4460">
      <w:pPr>
        <w:numPr>
          <w:ilvl w:val="1"/>
          <w:numId w:val="28"/>
        </w:numPr>
        <w:spacing w:after="0"/>
        <w:jc w:val="both"/>
        <w:rPr>
          <w:lang w:val="en-GB"/>
        </w:rPr>
      </w:pPr>
      <w:r w:rsidRPr="00A36717">
        <w:rPr>
          <w:lang w:val="en-GB"/>
        </w:rPr>
        <w:t>Name of person completing the repair</w:t>
      </w:r>
    </w:p>
    <w:p w14:paraId="13B91497" w14:textId="4E36F8CB" w:rsidR="001F69E6" w:rsidRPr="00A36717" w:rsidRDefault="001F69E6" w:rsidP="008F4460">
      <w:pPr>
        <w:numPr>
          <w:ilvl w:val="1"/>
          <w:numId w:val="28"/>
        </w:numPr>
        <w:spacing w:after="0"/>
        <w:jc w:val="both"/>
        <w:rPr>
          <w:lang w:val="en-GB"/>
        </w:rPr>
      </w:pPr>
      <w:r w:rsidRPr="00A36717">
        <w:rPr>
          <w:lang w:val="en-GB"/>
        </w:rPr>
        <w:t xml:space="preserve">Job number from </w:t>
      </w:r>
      <w:r w:rsidR="004118F8" w:rsidRPr="00A36717">
        <w:rPr>
          <w:lang w:val="en-GB"/>
        </w:rPr>
        <w:t>fleet management system.</w:t>
      </w:r>
    </w:p>
    <w:p w14:paraId="65F80471" w14:textId="77777777" w:rsidR="001A36FF" w:rsidRDefault="001A36FF" w:rsidP="001A36FF">
      <w:pPr>
        <w:spacing w:after="0"/>
        <w:ind w:left="1440"/>
        <w:jc w:val="both"/>
        <w:rPr>
          <w:lang w:val="en-GB"/>
        </w:rPr>
      </w:pPr>
    </w:p>
    <w:p w14:paraId="4E6B09C4" w14:textId="3B1FC73D" w:rsidR="001A36FF" w:rsidRPr="00A36717" w:rsidRDefault="001A36FF" w:rsidP="001A36FF">
      <w:pPr>
        <w:pStyle w:val="ListParagraph"/>
        <w:numPr>
          <w:ilvl w:val="0"/>
          <w:numId w:val="28"/>
        </w:numPr>
        <w:spacing w:line="300" w:lineRule="atLeast"/>
        <w:rPr>
          <w:rFonts w:eastAsia="Times New Roman" w:cs="Segoe UI"/>
          <w:lang w:val="en-GB" w:eastAsia="en-GB"/>
        </w:rPr>
      </w:pPr>
      <w:r w:rsidRPr="00A36717">
        <w:rPr>
          <w:rFonts w:eastAsia="Times New Roman" w:cs="Segoe UI"/>
          <w:lang w:val="en-GB" w:eastAsia="en-GB"/>
        </w:rPr>
        <w:t xml:space="preserve">For vehicles operating with a </w:t>
      </w:r>
      <w:r w:rsidRPr="00A36717">
        <w:rPr>
          <w:rFonts w:eastAsia="Times New Roman" w:cs="Segoe UI"/>
          <w:b/>
          <w:bCs/>
          <w:lang w:val="en-GB" w:eastAsia="en-GB"/>
        </w:rPr>
        <w:t>paper defect book</w:t>
      </w:r>
      <w:r w:rsidRPr="00A36717">
        <w:rPr>
          <w:rFonts w:eastAsia="Times New Roman" w:cs="Segoe UI"/>
          <w:lang w:val="en-GB" w:eastAsia="en-GB"/>
        </w:rPr>
        <w:t xml:space="preserve">, the defect entry must be signed off in the defect book and the relevant tear-off slip completed and retained in accordance with depot procedures. </w:t>
      </w:r>
    </w:p>
    <w:p w14:paraId="66B360B8" w14:textId="77777777" w:rsidR="0062678A" w:rsidRPr="00A36717" w:rsidRDefault="0062678A" w:rsidP="0062678A">
      <w:pPr>
        <w:pStyle w:val="ListParagraph"/>
        <w:spacing w:line="300" w:lineRule="atLeast"/>
        <w:rPr>
          <w:rFonts w:eastAsia="Times New Roman" w:cs="Segoe UI"/>
          <w:lang w:val="en-GB" w:eastAsia="en-GB"/>
        </w:rPr>
      </w:pPr>
    </w:p>
    <w:p w14:paraId="1ACB7EB6" w14:textId="412059E7" w:rsidR="0062678A" w:rsidRPr="00A36717" w:rsidRDefault="001A36FF" w:rsidP="0062678A">
      <w:pPr>
        <w:pStyle w:val="ListParagraph"/>
        <w:numPr>
          <w:ilvl w:val="0"/>
          <w:numId w:val="28"/>
        </w:numPr>
        <w:spacing w:line="300" w:lineRule="atLeast"/>
        <w:rPr>
          <w:rFonts w:eastAsia="Times New Roman" w:cs="Segoe UI"/>
          <w:lang w:val="en-GB" w:eastAsia="en-GB"/>
        </w:rPr>
      </w:pPr>
      <w:r w:rsidRPr="00A36717">
        <w:rPr>
          <w:rFonts w:eastAsia="Times New Roman" w:cs="Segoe UI"/>
          <w:lang w:val="en-GB" w:eastAsia="en-GB"/>
        </w:rPr>
        <w:t xml:space="preserve">For vehicles operating with the </w:t>
      </w:r>
      <w:r w:rsidRPr="00A36717">
        <w:rPr>
          <w:rFonts w:eastAsia="Times New Roman" w:cs="Segoe UI"/>
          <w:b/>
          <w:bCs/>
          <w:lang w:val="en-GB" w:eastAsia="en-GB"/>
        </w:rPr>
        <w:t>digital defect reporting system</w:t>
      </w:r>
      <w:r w:rsidRPr="00A36717">
        <w:rPr>
          <w:rFonts w:eastAsia="Times New Roman" w:cs="Segoe UI"/>
          <w:lang w:val="en-GB" w:eastAsia="en-GB"/>
        </w:rPr>
        <w:t>, the defect must be closed and signed off electronically within the system.</w:t>
      </w:r>
    </w:p>
    <w:p w14:paraId="741E49C6" w14:textId="77777777" w:rsidR="0062678A" w:rsidRPr="00A36717" w:rsidRDefault="0062678A" w:rsidP="0062678A">
      <w:pPr>
        <w:pStyle w:val="ListParagraph"/>
        <w:spacing w:line="300" w:lineRule="atLeast"/>
        <w:rPr>
          <w:rFonts w:eastAsia="Times New Roman" w:cs="Segoe UI"/>
          <w:lang w:val="en-GB" w:eastAsia="en-GB"/>
        </w:rPr>
      </w:pPr>
    </w:p>
    <w:p w14:paraId="0F44BE3F" w14:textId="40A2A8C8" w:rsidR="001A36FF" w:rsidRPr="00A36717" w:rsidRDefault="001A36FF" w:rsidP="001A36FF">
      <w:pPr>
        <w:pStyle w:val="ListParagraph"/>
        <w:numPr>
          <w:ilvl w:val="0"/>
          <w:numId w:val="28"/>
        </w:numPr>
        <w:spacing w:line="300" w:lineRule="atLeast"/>
        <w:rPr>
          <w:rFonts w:eastAsia="Times New Roman" w:cs="Segoe UI"/>
          <w:lang w:val="en-GB" w:eastAsia="en-GB"/>
        </w:rPr>
      </w:pPr>
      <w:r w:rsidRPr="00A36717">
        <w:rPr>
          <w:rFonts w:eastAsia="Times New Roman" w:cs="Segoe UI"/>
          <w:lang w:val="en-GB" w:eastAsia="en-GB"/>
        </w:rPr>
        <w:t>All repairs and sign-off details must be recorded within the Fleet Maintenance System.</w:t>
      </w:r>
    </w:p>
    <w:p w14:paraId="2F559217" w14:textId="77777777" w:rsidR="00333A23" w:rsidRPr="00A36717" w:rsidRDefault="00333A23" w:rsidP="00A24BE6">
      <w:pPr>
        <w:pStyle w:val="NormalWeb"/>
        <w:spacing w:line="300" w:lineRule="atLeast"/>
        <w:rPr>
          <w:rFonts w:asciiTheme="minorHAnsi" w:hAnsiTheme="minorHAnsi" w:cs="Segoe UI"/>
          <w:sz w:val="22"/>
          <w:szCs w:val="22"/>
        </w:rPr>
      </w:pPr>
      <w:r w:rsidRPr="00A36717">
        <w:rPr>
          <w:rStyle w:val="Strong"/>
          <w:rFonts w:asciiTheme="minorHAnsi" w:hAnsiTheme="minorHAnsi" w:cs="Segoe UI"/>
          <w:sz w:val="22"/>
          <w:szCs w:val="22"/>
        </w:rPr>
        <w:t>Driver Responsibility</w:t>
      </w:r>
    </w:p>
    <w:p w14:paraId="00D24989" w14:textId="77777777" w:rsidR="00333A23" w:rsidRPr="00A36717" w:rsidRDefault="00333A23" w:rsidP="001A36FF">
      <w:pPr>
        <w:pStyle w:val="NormalWeb"/>
        <w:numPr>
          <w:ilvl w:val="0"/>
          <w:numId w:val="28"/>
        </w:numPr>
        <w:spacing w:line="300" w:lineRule="atLeast"/>
        <w:rPr>
          <w:rFonts w:asciiTheme="minorHAnsi" w:hAnsiTheme="minorHAnsi" w:cs="Segoe UI"/>
          <w:sz w:val="22"/>
          <w:szCs w:val="22"/>
        </w:rPr>
      </w:pPr>
      <w:r w:rsidRPr="00A36717">
        <w:rPr>
          <w:rFonts w:asciiTheme="minorHAnsi" w:hAnsiTheme="minorHAnsi" w:cs="Segoe UI"/>
          <w:sz w:val="22"/>
          <w:szCs w:val="22"/>
        </w:rPr>
        <w:t>Drivers must not operate a vehicle unless they are satisfied that any reported defects have been rectified or that the vehicle has been deemed safe and roadworthy by an authorised person. Where a defect remains outstanding, the vehicle must not be used unless the defect has been assessed and authorised in accordance with company procedures.</w:t>
      </w:r>
    </w:p>
    <w:p w14:paraId="14B9DA0F" w14:textId="1E986E5F" w:rsidR="00F272BB" w:rsidRPr="00F272BB" w:rsidRDefault="00B778D6" w:rsidP="00F272BB">
      <w:pPr>
        <w:jc w:val="both"/>
        <w:rPr>
          <w:b/>
          <w:bCs/>
          <w:lang w:val="en-GB"/>
        </w:rPr>
      </w:pPr>
      <w:r>
        <w:rPr>
          <w:b/>
          <w:bCs/>
          <w:lang w:val="en-GB"/>
        </w:rPr>
        <w:t>2</w:t>
      </w:r>
      <w:r w:rsidR="00F272BB" w:rsidRPr="00F272BB">
        <w:rPr>
          <w:b/>
          <w:bCs/>
          <w:lang w:val="en-GB"/>
        </w:rPr>
        <w:t>.8 End-of-Shift Reporting</w:t>
      </w:r>
    </w:p>
    <w:p w14:paraId="38EF2E5E" w14:textId="77777777" w:rsidR="00F272BB" w:rsidRPr="00F272BB" w:rsidRDefault="00F272BB" w:rsidP="00F272BB">
      <w:pPr>
        <w:jc w:val="both"/>
        <w:rPr>
          <w:lang w:val="en-GB"/>
        </w:rPr>
      </w:pPr>
      <w:r w:rsidRPr="00F272BB">
        <w:rPr>
          <w:lang w:val="en-GB"/>
        </w:rPr>
        <w:t>At the end of each shift, drivers must:</w:t>
      </w:r>
    </w:p>
    <w:p w14:paraId="4AD29979" w14:textId="77777777" w:rsidR="00F272BB" w:rsidRPr="00F272BB" w:rsidRDefault="00F272BB" w:rsidP="008F4460">
      <w:pPr>
        <w:numPr>
          <w:ilvl w:val="0"/>
          <w:numId w:val="29"/>
        </w:numPr>
        <w:spacing w:after="0"/>
        <w:jc w:val="both"/>
        <w:rPr>
          <w:lang w:val="en-GB"/>
        </w:rPr>
      </w:pPr>
      <w:r w:rsidRPr="00F272BB">
        <w:rPr>
          <w:lang w:val="en-GB"/>
        </w:rPr>
        <w:t>Report any new or developing defects identified during operation</w:t>
      </w:r>
    </w:p>
    <w:p w14:paraId="0C56A22F" w14:textId="77777777" w:rsidR="00F272BB" w:rsidRPr="00F272BB" w:rsidRDefault="00F272BB" w:rsidP="008F4460">
      <w:pPr>
        <w:numPr>
          <w:ilvl w:val="0"/>
          <w:numId w:val="29"/>
        </w:numPr>
        <w:spacing w:after="0"/>
        <w:jc w:val="both"/>
        <w:rPr>
          <w:lang w:val="en-GB"/>
        </w:rPr>
      </w:pPr>
      <w:r w:rsidRPr="00F272BB">
        <w:rPr>
          <w:lang w:val="en-GB"/>
        </w:rPr>
        <w:t>Confirm the condition of the vehicle</w:t>
      </w:r>
    </w:p>
    <w:p w14:paraId="729895C6" w14:textId="77777777" w:rsidR="00F272BB" w:rsidRDefault="00F272BB" w:rsidP="008F4460">
      <w:pPr>
        <w:numPr>
          <w:ilvl w:val="0"/>
          <w:numId w:val="29"/>
        </w:numPr>
        <w:spacing w:after="0"/>
        <w:jc w:val="both"/>
        <w:rPr>
          <w:lang w:val="en-GB"/>
        </w:rPr>
      </w:pPr>
      <w:r w:rsidRPr="00F272BB">
        <w:rPr>
          <w:lang w:val="en-GB"/>
        </w:rPr>
        <w:t>Ensure all reports are submitted before leaving duty</w:t>
      </w:r>
    </w:p>
    <w:p w14:paraId="0885CB02" w14:textId="77777777" w:rsidR="008F4460" w:rsidRPr="00F272BB" w:rsidRDefault="008F4460" w:rsidP="008F4460">
      <w:pPr>
        <w:spacing w:after="0"/>
        <w:ind w:left="720"/>
        <w:jc w:val="both"/>
        <w:rPr>
          <w:lang w:val="en-GB"/>
        </w:rPr>
      </w:pPr>
    </w:p>
    <w:p w14:paraId="62B6CFAE" w14:textId="77777777" w:rsidR="00F272BB" w:rsidRPr="00F272BB" w:rsidRDefault="00F272BB" w:rsidP="00F272BB">
      <w:pPr>
        <w:jc w:val="both"/>
        <w:rPr>
          <w:lang w:val="en-GB"/>
        </w:rPr>
      </w:pPr>
      <w:r w:rsidRPr="00F272BB">
        <w:rPr>
          <w:lang w:val="en-GB"/>
        </w:rPr>
        <w:t>This ensures continuity between shifts and prevents unreported defects.</w:t>
      </w:r>
    </w:p>
    <w:p w14:paraId="2888A6B9" w14:textId="15AA3D74" w:rsidR="00F272BB" w:rsidRPr="00F272BB" w:rsidRDefault="00B778D6" w:rsidP="00F272BB">
      <w:pPr>
        <w:jc w:val="both"/>
        <w:rPr>
          <w:b/>
          <w:bCs/>
          <w:lang w:val="en-GB"/>
        </w:rPr>
      </w:pPr>
      <w:r>
        <w:rPr>
          <w:b/>
          <w:bCs/>
          <w:lang w:val="en-GB"/>
        </w:rPr>
        <w:t>2</w:t>
      </w:r>
      <w:r w:rsidR="00F272BB" w:rsidRPr="00F272BB">
        <w:rPr>
          <w:b/>
          <w:bCs/>
          <w:lang w:val="en-GB"/>
        </w:rPr>
        <w:t>.9 Failure to Comply</w:t>
      </w:r>
    </w:p>
    <w:p w14:paraId="1D70DE0D" w14:textId="77777777" w:rsidR="00F272BB" w:rsidRPr="00F272BB" w:rsidRDefault="00F272BB" w:rsidP="00F272BB">
      <w:pPr>
        <w:jc w:val="both"/>
        <w:rPr>
          <w:lang w:val="en-GB"/>
        </w:rPr>
      </w:pPr>
      <w:r w:rsidRPr="00F272BB">
        <w:rPr>
          <w:lang w:val="en-GB"/>
        </w:rPr>
        <w:t>Failure to follow the defect reporting procedure is a serious matter and may:</w:t>
      </w:r>
    </w:p>
    <w:p w14:paraId="0E036035" w14:textId="77777777" w:rsidR="00F272BB" w:rsidRPr="00F272BB" w:rsidRDefault="00F272BB" w:rsidP="008F4460">
      <w:pPr>
        <w:numPr>
          <w:ilvl w:val="0"/>
          <w:numId w:val="30"/>
        </w:numPr>
        <w:spacing w:after="0"/>
        <w:jc w:val="both"/>
        <w:rPr>
          <w:lang w:val="en-GB"/>
        </w:rPr>
      </w:pPr>
      <w:r w:rsidRPr="00F272BB">
        <w:rPr>
          <w:lang w:val="en-GB"/>
        </w:rPr>
        <w:t>Compromise safety</w:t>
      </w:r>
    </w:p>
    <w:p w14:paraId="328E8FAC" w14:textId="77777777" w:rsidR="00F272BB" w:rsidRPr="00F272BB" w:rsidRDefault="00F272BB" w:rsidP="008F4460">
      <w:pPr>
        <w:numPr>
          <w:ilvl w:val="0"/>
          <w:numId w:val="30"/>
        </w:numPr>
        <w:spacing w:after="0"/>
        <w:jc w:val="both"/>
        <w:rPr>
          <w:lang w:val="en-GB"/>
        </w:rPr>
      </w:pPr>
      <w:r w:rsidRPr="00F272BB">
        <w:rPr>
          <w:lang w:val="en-GB"/>
        </w:rPr>
        <w:t>Breach Operator Licence undertakings</w:t>
      </w:r>
    </w:p>
    <w:p w14:paraId="222A78BA" w14:textId="77777777" w:rsidR="00F272BB" w:rsidRDefault="00F272BB" w:rsidP="008F4460">
      <w:pPr>
        <w:numPr>
          <w:ilvl w:val="0"/>
          <w:numId w:val="30"/>
        </w:numPr>
        <w:spacing w:after="0"/>
        <w:jc w:val="both"/>
        <w:rPr>
          <w:lang w:val="en-GB"/>
        </w:rPr>
      </w:pPr>
      <w:r w:rsidRPr="00F272BB">
        <w:rPr>
          <w:lang w:val="en-GB"/>
        </w:rPr>
        <w:t>Result in disciplinary action</w:t>
      </w:r>
    </w:p>
    <w:p w14:paraId="328C8BEB" w14:textId="259C1FBC" w:rsidR="00611B2D" w:rsidRPr="00F272BB" w:rsidRDefault="00611B2D" w:rsidP="008F4460">
      <w:pPr>
        <w:numPr>
          <w:ilvl w:val="0"/>
          <w:numId w:val="30"/>
        </w:numPr>
        <w:spacing w:after="0"/>
        <w:jc w:val="both"/>
        <w:rPr>
          <w:lang w:val="en-GB"/>
        </w:rPr>
      </w:pPr>
      <w:r>
        <w:rPr>
          <w:color w:val="000000" w:themeColor="text1"/>
        </w:rPr>
        <w:t>Any non-compliance managed through the Driver Handbook Compliance Framework</w:t>
      </w:r>
      <w:r>
        <w:rPr>
          <w:lang w:val="en-GB"/>
        </w:rPr>
        <w:t>.</w:t>
      </w:r>
    </w:p>
    <w:p w14:paraId="597BDC19" w14:textId="5D1F3E00" w:rsidR="00F8359E" w:rsidRDefault="006003E5" w:rsidP="00850D3A">
      <w:pPr>
        <w:pStyle w:val="Heading1"/>
        <w:jc w:val="both"/>
      </w:pPr>
      <w:r>
        <w:t>3. Defect Categ</w:t>
      </w:r>
      <w:r w:rsidR="004D704A">
        <w:t>o</w:t>
      </w:r>
      <w:r>
        <w:t>ries</w:t>
      </w:r>
    </w:p>
    <w:p w14:paraId="7FB78A16" w14:textId="77777777" w:rsidR="00F8359E" w:rsidRDefault="003B0F30" w:rsidP="000F145C">
      <w:r>
        <w:t>Category A (Dangerous): Vehicle must not be used.</w:t>
      </w:r>
      <w:r>
        <w:br/>
        <w:t>Category B (Major): Repair required before next use.</w:t>
      </w:r>
      <w:r>
        <w:br/>
        <w:t>Category C (Minor): Monitor and repair as scheduled.</w:t>
      </w:r>
    </w:p>
    <w:p w14:paraId="3F397A7C" w14:textId="499D52C8" w:rsidR="00F8359E" w:rsidRDefault="006003E5" w:rsidP="00850D3A">
      <w:pPr>
        <w:pStyle w:val="Heading1"/>
        <w:jc w:val="both"/>
      </w:pPr>
      <w:r>
        <w:t>4. Rectification Process</w:t>
      </w:r>
    </w:p>
    <w:p w14:paraId="1B1CB0B4" w14:textId="77777777" w:rsidR="00F8359E" w:rsidRDefault="003B0F30" w:rsidP="00850D3A">
      <w:pPr>
        <w:jc w:val="both"/>
      </w:pPr>
      <w:r>
        <w:t>All defects must be logged, assessed for severity, repaired accordingly, and signed off before vehicle returns to service.</w:t>
      </w:r>
    </w:p>
    <w:p w14:paraId="36B3B212" w14:textId="77310B8D" w:rsidR="00F8359E" w:rsidRDefault="006003E5" w:rsidP="00850D3A">
      <w:pPr>
        <w:pStyle w:val="Heading1"/>
        <w:jc w:val="both"/>
      </w:pPr>
      <w:r>
        <w:t>5. Record Keeping</w:t>
      </w:r>
    </w:p>
    <w:p w14:paraId="26C33DB9" w14:textId="77777777" w:rsidR="00F8359E" w:rsidRDefault="003B0F30" w:rsidP="00850D3A">
      <w:pPr>
        <w:jc w:val="both"/>
      </w:pPr>
      <w:r>
        <w:t>All defect reports and repair records must be retained for a minimum of 15 months for compliance and auditing purposes.</w:t>
      </w:r>
    </w:p>
    <w:p w14:paraId="2B23AC3D" w14:textId="08151B3F" w:rsidR="00F8359E" w:rsidRDefault="006003E5" w:rsidP="00850D3A">
      <w:pPr>
        <w:pStyle w:val="Heading1"/>
        <w:jc w:val="both"/>
      </w:pPr>
      <w:r>
        <w:t>6. Compliance and Monitoring</w:t>
      </w:r>
    </w:p>
    <w:p w14:paraId="12936552" w14:textId="77777777" w:rsidR="00F8359E" w:rsidRDefault="003B0F30" w:rsidP="00850D3A">
      <w:pPr>
        <w:jc w:val="both"/>
      </w:pPr>
      <w:r>
        <w:t>Regular audits will be conducted to ensure adherence to this policy. Non-compliance may result in retraining or disciplinary action.</w:t>
      </w:r>
    </w:p>
    <w:p w14:paraId="3BA2C75E" w14:textId="4DFC2896" w:rsidR="00F8359E" w:rsidRDefault="006003E5" w:rsidP="00850D3A">
      <w:pPr>
        <w:pStyle w:val="Heading1"/>
        <w:jc w:val="both"/>
      </w:pPr>
      <w:r>
        <w:t>7. Training</w:t>
      </w:r>
    </w:p>
    <w:p w14:paraId="6EC72D0C" w14:textId="78DB8D0E" w:rsidR="00F8359E" w:rsidRDefault="003B0F30" w:rsidP="00850D3A">
      <w:pPr>
        <w:jc w:val="both"/>
      </w:pPr>
      <w:r>
        <w:t xml:space="preserve">All drivers must receive training on </w:t>
      </w:r>
      <w:r w:rsidR="008F4460">
        <w:t>vehicle walkaround checks</w:t>
      </w:r>
      <w:r w:rsidR="00E03207">
        <w:t xml:space="preserve">, </w:t>
      </w:r>
      <w:r>
        <w:t>defect reporting procedures and refresher training periodically.</w:t>
      </w:r>
    </w:p>
    <w:p w14:paraId="6A1825A2" w14:textId="66E69141" w:rsidR="00F8359E" w:rsidRDefault="006003E5" w:rsidP="00850D3A">
      <w:pPr>
        <w:pStyle w:val="Heading1"/>
        <w:jc w:val="both"/>
      </w:pPr>
      <w:r>
        <w:t>8. Emergency Operations</w:t>
      </w:r>
    </w:p>
    <w:p w14:paraId="5EED5A35" w14:textId="33E15B59" w:rsidR="00263CBC" w:rsidRDefault="003B0F30" w:rsidP="00850D3A">
      <w:pPr>
        <w:jc w:val="both"/>
      </w:pPr>
      <w:r>
        <w:t>This p</w:t>
      </w:r>
      <w:r w:rsidR="006003E5">
        <w:t>rocedure</w:t>
      </w:r>
      <w:r>
        <w:t xml:space="preserve"> applies equally during emergency and standby operations. Unsafe vehicles must not be operated under any circumstances.</w:t>
      </w:r>
    </w:p>
    <w:p w14:paraId="4D1EAFCD" w14:textId="0FC7C322" w:rsidR="0051309A" w:rsidRDefault="0051309A" w:rsidP="0051309A">
      <w:pPr>
        <w:pStyle w:val="Heading1"/>
        <w:jc w:val="both"/>
      </w:pPr>
      <w:r>
        <w:lastRenderedPageBreak/>
        <w:t xml:space="preserve">9. Workshop Flow Process for Defects at Trostre, Cillefwr and </w:t>
      </w:r>
      <w:proofErr w:type="spellStart"/>
      <w:r>
        <w:t>Glanaman</w:t>
      </w:r>
      <w:proofErr w:type="spellEnd"/>
      <w:r>
        <w:t xml:space="preserve"> Depots</w:t>
      </w:r>
    </w:p>
    <w:p w14:paraId="70544878" w14:textId="77777777" w:rsidR="00341E06" w:rsidRPr="000F5180" w:rsidRDefault="00341E06" w:rsidP="00341E06">
      <w:pPr>
        <w:pStyle w:val="ListParagraph"/>
        <w:numPr>
          <w:ilvl w:val="0"/>
          <w:numId w:val="32"/>
        </w:numPr>
        <w:spacing w:after="0" w:line="300" w:lineRule="atLeast"/>
        <w:rPr>
          <w:rFonts w:eastAsia="Times New Roman" w:cs="Segoe UI"/>
          <w:lang w:val="en-GB" w:eastAsia="en-GB"/>
        </w:rPr>
      </w:pPr>
      <w:r w:rsidRPr="000F5180">
        <w:rPr>
          <w:rFonts w:eastAsia="Times New Roman" w:cs="Segoe UI"/>
          <w:lang w:val="en-GB" w:eastAsia="en-GB"/>
        </w:rPr>
        <w:t xml:space="preserve">Driver identifies and records a defect using either the </w:t>
      </w:r>
      <w:r w:rsidRPr="000F5180">
        <w:rPr>
          <w:rFonts w:eastAsia="Times New Roman" w:cs="Segoe UI"/>
          <w:b/>
          <w:bCs/>
          <w:lang w:val="en-GB" w:eastAsia="en-GB"/>
        </w:rPr>
        <w:t>vehicle defect book</w:t>
      </w:r>
      <w:r w:rsidRPr="000F5180">
        <w:rPr>
          <w:rFonts w:eastAsia="Times New Roman" w:cs="Segoe UI"/>
          <w:lang w:val="en-GB" w:eastAsia="en-GB"/>
        </w:rPr>
        <w:t xml:space="preserve"> or the </w:t>
      </w:r>
      <w:r w:rsidRPr="000F5180">
        <w:rPr>
          <w:rFonts w:eastAsia="Times New Roman" w:cs="Segoe UI"/>
          <w:b/>
          <w:bCs/>
          <w:lang w:val="en-GB" w:eastAsia="en-GB"/>
        </w:rPr>
        <w:t>digital defect reporting system</w:t>
      </w:r>
      <w:r w:rsidRPr="000F5180">
        <w:rPr>
          <w:rFonts w:eastAsia="Times New Roman" w:cs="Segoe UI"/>
          <w:lang w:val="en-GB" w:eastAsia="en-GB"/>
        </w:rPr>
        <w:t>, or Fleet requests the vehicle to attend the workshop for servicing or repair.</w:t>
      </w:r>
    </w:p>
    <w:p w14:paraId="6D351EBA" w14:textId="34A66E3F" w:rsidR="002003AF" w:rsidRPr="000F5180" w:rsidRDefault="002003AF" w:rsidP="002003AF">
      <w:pPr>
        <w:pStyle w:val="ListParagraph"/>
        <w:numPr>
          <w:ilvl w:val="0"/>
          <w:numId w:val="32"/>
        </w:numPr>
        <w:spacing w:after="0" w:line="300" w:lineRule="atLeast"/>
        <w:rPr>
          <w:rFonts w:eastAsia="Times New Roman" w:cs="Segoe UI"/>
          <w:lang w:val="en-GB" w:eastAsia="en-GB"/>
        </w:rPr>
      </w:pPr>
      <w:r w:rsidRPr="000F5180">
        <w:rPr>
          <w:rFonts w:eastAsia="Times New Roman" w:cs="Segoe UI"/>
          <w:lang w:val="en-GB" w:eastAsia="en-GB"/>
        </w:rPr>
        <w:t>Driver delivers the ignition keys and, where applicable, the completed defect book to the workshop reception.</w:t>
      </w:r>
    </w:p>
    <w:p w14:paraId="0F1EA590" w14:textId="77777777" w:rsidR="00BE1C9D" w:rsidRPr="000F5180" w:rsidRDefault="00BE1C9D" w:rsidP="00BE1C9D">
      <w:pPr>
        <w:pStyle w:val="ListParagraph"/>
        <w:numPr>
          <w:ilvl w:val="0"/>
          <w:numId w:val="32"/>
        </w:numPr>
        <w:spacing w:after="0" w:line="300" w:lineRule="atLeast"/>
        <w:rPr>
          <w:rFonts w:eastAsia="Times New Roman" w:cs="Segoe UI"/>
          <w:lang w:val="en-GB" w:eastAsia="en-GB"/>
        </w:rPr>
      </w:pPr>
      <w:r w:rsidRPr="000F5180">
        <w:rPr>
          <w:rFonts w:eastAsia="Times New Roman" w:cs="Segoe UI"/>
          <w:lang w:val="en-GB" w:eastAsia="en-GB"/>
        </w:rPr>
        <w:t xml:space="preserve">Reception (Trostre) or Team Leader (Cillefwr &amp; </w:t>
      </w:r>
      <w:proofErr w:type="spellStart"/>
      <w:r w:rsidRPr="000F5180">
        <w:rPr>
          <w:rFonts w:eastAsia="Times New Roman" w:cs="Segoe UI"/>
          <w:lang w:val="en-GB" w:eastAsia="en-GB"/>
        </w:rPr>
        <w:t>Glanaman</w:t>
      </w:r>
      <w:proofErr w:type="spellEnd"/>
      <w:r w:rsidRPr="000F5180">
        <w:rPr>
          <w:rFonts w:eastAsia="Times New Roman" w:cs="Segoe UI"/>
          <w:lang w:val="en-GB" w:eastAsia="en-GB"/>
        </w:rPr>
        <w:t>) reviews the defect report, whether submitted through the defect book or digital defect system. Any anomalies, incomplete entries, or concerns with the reported defect are to be referred to the Fleet Manager.</w:t>
      </w:r>
    </w:p>
    <w:p w14:paraId="59D36615" w14:textId="77777777" w:rsidR="00E73DC6" w:rsidRPr="000F5180" w:rsidRDefault="00E73DC6" w:rsidP="00E73DC6">
      <w:pPr>
        <w:pStyle w:val="ListParagraph"/>
        <w:numPr>
          <w:ilvl w:val="0"/>
          <w:numId w:val="32"/>
        </w:numPr>
        <w:spacing w:after="0" w:line="300" w:lineRule="atLeast"/>
        <w:rPr>
          <w:rFonts w:eastAsia="Times New Roman" w:cs="Segoe UI"/>
          <w:lang w:val="en-GB" w:eastAsia="en-GB"/>
        </w:rPr>
      </w:pPr>
      <w:r w:rsidRPr="000F5180">
        <w:rPr>
          <w:rFonts w:eastAsia="Times New Roman" w:cs="Segoe UI"/>
          <w:lang w:val="en-GB" w:eastAsia="en-GB"/>
        </w:rPr>
        <w:t xml:space="preserve">A job is raised on the Fleet Maintenance System by Reception (Trostre) or the Team Leader (Cillefwr &amp; </w:t>
      </w:r>
      <w:proofErr w:type="spellStart"/>
      <w:r w:rsidRPr="000F5180">
        <w:rPr>
          <w:rFonts w:eastAsia="Times New Roman" w:cs="Segoe UI"/>
          <w:lang w:val="en-GB" w:eastAsia="en-GB"/>
        </w:rPr>
        <w:t>Glanaman</w:t>
      </w:r>
      <w:proofErr w:type="spellEnd"/>
      <w:r w:rsidRPr="000F5180">
        <w:rPr>
          <w:rFonts w:eastAsia="Times New Roman" w:cs="Segoe UI"/>
          <w:lang w:val="en-GB" w:eastAsia="en-GB"/>
        </w:rPr>
        <w:t>). Where a paper defect book is used, the job number is recorded in the defect book.</w:t>
      </w:r>
    </w:p>
    <w:p w14:paraId="6626E41F" w14:textId="77777777" w:rsidR="00726ECE" w:rsidRPr="000F5180" w:rsidRDefault="00726ECE" w:rsidP="00726ECE">
      <w:pPr>
        <w:pStyle w:val="ListParagraph"/>
        <w:numPr>
          <w:ilvl w:val="0"/>
          <w:numId w:val="32"/>
        </w:numPr>
        <w:spacing w:after="0" w:line="300" w:lineRule="atLeast"/>
        <w:rPr>
          <w:rFonts w:eastAsia="Times New Roman" w:cs="Segoe UI"/>
          <w:lang w:val="en-GB" w:eastAsia="en-GB"/>
        </w:rPr>
      </w:pPr>
      <w:r w:rsidRPr="000F5180">
        <w:rPr>
          <w:rFonts w:eastAsia="Times New Roman" w:cs="Segoe UI"/>
          <w:lang w:val="en-GB" w:eastAsia="en-GB"/>
        </w:rPr>
        <w:t>Where applicable, the defect book is provided to the Workshop Team Leader for work allocation.</w:t>
      </w:r>
    </w:p>
    <w:p w14:paraId="257BF960" w14:textId="77777777" w:rsidR="00726ECE" w:rsidRPr="000F5180" w:rsidRDefault="00726ECE" w:rsidP="00726ECE">
      <w:pPr>
        <w:pStyle w:val="ListParagraph"/>
        <w:numPr>
          <w:ilvl w:val="0"/>
          <w:numId w:val="32"/>
        </w:numPr>
        <w:spacing w:after="0" w:line="300" w:lineRule="atLeast"/>
        <w:rPr>
          <w:rFonts w:eastAsia="Times New Roman" w:cs="Segoe UI"/>
          <w:lang w:val="en-GB" w:eastAsia="en-GB"/>
        </w:rPr>
      </w:pPr>
      <w:r w:rsidRPr="000F5180">
        <w:rPr>
          <w:rFonts w:eastAsia="Times New Roman" w:cs="Segoe UI"/>
          <w:lang w:val="en-GB" w:eastAsia="en-GB"/>
        </w:rPr>
        <w:t>The Team Leader allocates the work to a technician, providing the ignition keys and, where applicable, the defect book.</w:t>
      </w:r>
    </w:p>
    <w:p w14:paraId="041E15DF" w14:textId="77777777" w:rsidR="00B20C6A" w:rsidRPr="000F5180" w:rsidRDefault="00B20C6A" w:rsidP="00B20C6A">
      <w:pPr>
        <w:pStyle w:val="ListParagraph"/>
        <w:numPr>
          <w:ilvl w:val="0"/>
          <w:numId w:val="32"/>
        </w:numPr>
        <w:spacing w:after="0" w:line="300" w:lineRule="atLeast"/>
        <w:rPr>
          <w:rFonts w:eastAsia="Times New Roman" w:cs="Segoe UI"/>
          <w:lang w:val="en-GB" w:eastAsia="en-GB"/>
        </w:rPr>
      </w:pPr>
      <w:r w:rsidRPr="000F5180">
        <w:rPr>
          <w:rFonts w:eastAsia="Times New Roman" w:cs="Segoe UI"/>
          <w:lang w:val="en-GB" w:eastAsia="en-GB"/>
        </w:rPr>
        <w:t>The Technician logs onto the job in the Fleet Maintenance System.</w:t>
      </w:r>
    </w:p>
    <w:p w14:paraId="624B430A" w14:textId="77777777" w:rsidR="00734461" w:rsidRPr="000F5180" w:rsidRDefault="00734461" w:rsidP="00734461">
      <w:pPr>
        <w:pStyle w:val="ListParagraph"/>
        <w:numPr>
          <w:ilvl w:val="0"/>
          <w:numId w:val="32"/>
        </w:numPr>
        <w:spacing w:after="0" w:line="300" w:lineRule="atLeast"/>
        <w:rPr>
          <w:rFonts w:eastAsia="Times New Roman" w:cs="Segoe UI"/>
          <w:lang w:val="en-GB" w:eastAsia="en-GB"/>
        </w:rPr>
      </w:pPr>
      <w:r w:rsidRPr="000F5180">
        <w:rPr>
          <w:rFonts w:eastAsia="Times New Roman" w:cs="Segoe UI"/>
          <w:lang w:val="en-GB" w:eastAsia="en-GB"/>
        </w:rPr>
        <w:t>The Technician completes the repair and records a brief description of the work carried out. Where a paper defect book is used, the defect entry is signed off.</w:t>
      </w:r>
    </w:p>
    <w:p w14:paraId="355B7339" w14:textId="77777777" w:rsidR="00BE3A18" w:rsidRPr="000F5180" w:rsidRDefault="00BE3A18" w:rsidP="00BE3A18">
      <w:pPr>
        <w:pStyle w:val="ListParagraph"/>
        <w:numPr>
          <w:ilvl w:val="0"/>
          <w:numId w:val="32"/>
        </w:numPr>
        <w:spacing w:after="0" w:line="300" w:lineRule="atLeast"/>
        <w:rPr>
          <w:rFonts w:eastAsia="Times New Roman" w:cs="Segoe UI"/>
          <w:lang w:val="en-GB" w:eastAsia="en-GB"/>
        </w:rPr>
      </w:pPr>
      <w:r w:rsidRPr="000F5180">
        <w:rPr>
          <w:rFonts w:eastAsia="Times New Roman" w:cs="Segoe UI"/>
          <w:lang w:val="en-GB" w:eastAsia="en-GB"/>
        </w:rPr>
        <w:t>For paper defect books, the tear-off slip is removed upon completion of the repair.</w:t>
      </w:r>
    </w:p>
    <w:p w14:paraId="706B9038" w14:textId="77777777" w:rsidR="00BE3A18" w:rsidRPr="000F5180" w:rsidRDefault="00BE3A18" w:rsidP="00BE3A18">
      <w:pPr>
        <w:pStyle w:val="ListParagraph"/>
        <w:numPr>
          <w:ilvl w:val="0"/>
          <w:numId w:val="32"/>
        </w:numPr>
        <w:spacing w:after="0" w:line="300" w:lineRule="atLeast"/>
        <w:rPr>
          <w:rFonts w:eastAsia="Times New Roman" w:cs="Segoe UI"/>
          <w:lang w:val="en-GB" w:eastAsia="en-GB"/>
        </w:rPr>
      </w:pPr>
      <w:r w:rsidRPr="000F5180">
        <w:rPr>
          <w:rFonts w:eastAsia="Times New Roman" w:cs="Segoe UI"/>
          <w:lang w:val="en-GB" w:eastAsia="en-GB"/>
        </w:rPr>
        <w:t>For vehicles using paper defect books, the signed-off defect book is returned to the vehicle cab.</w:t>
      </w:r>
    </w:p>
    <w:p w14:paraId="0D232909" w14:textId="77777777" w:rsidR="00D5443B" w:rsidRPr="000F5180" w:rsidRDefault="00D5443B" w:rsidP="00D5443B">
      <w:pPr>
        <w:pStyle w:val="ListParagraph"/>
        <w:numPr>
          <w:ilvl w:val="0"/>
          <w:numId w:val="32"/>
        </w:numPr>
        <w:spacing w:after="0" w:line="300" w:lineRule="atLeast"/>
        <w:rPr>
          <w:rFonts w:eastAsia="Times New Roman" w:cs="Segoe UI"/>
          <w:lang w:val="en-GB" w:eastAsia="en-GB"/>
        </w:rPr>
      </w:pPr>
      <w:r w:rsidRPr="000F5180">
        <w:rPr>
          <w:rFonts w:eastAsia="Times New Roman" w:cs="Segoe UI"/>
          <w:lang w:val="en-GB" w:eastAsia="en-GB"/>
        </w:rPr>
        <w:t>The Technician enters all relevant repair and maintenance details into the Fleet Maintenance System.</w:t>
      </w:r>
    </w:p>
    <w:p w14:paraId="24708194" w14:textId="77777777" w:rsidR="00D5443B" w:rsidRPr="000F5180" w:rsidRDefault="00D5443B" w:rsidP="00D5443B">
      <w:pPr>
        <w:pStyle w:val="ListParagraph"/>
        <w:numPr>
          <w:ilvl w:val="0"/>
          <w:numId w:val="32"/>
        </w:numPr>
        <w:spacing w:after="0" w:line="300" w:lineRule="atLeast"/>
        <w:rPr>
          <w:rFonts w:eastAsia="Times New Roman" w:cs="Segoe UI"/>
          <w:lang w:val="en-GB" w:eastAsia="en-GB"/>
        </w:rPr>
      </w:pPr>
      <w:r w:rsidRPr="000F5180">
        <w:rPr>
          <w:rFonts w:eastAsia="Times New Roman" w:cs="Segoe UI"/>
          <w:lang w:val="en-GB" w:eastAsia="en-GB"/>
        </w:rPr>
        <w:t>The vehicle is removed from the workshop and made available for operational use.</w:t>
      </w:r>
    </w:p>
    <w:p w14:paraId="67449C28" w14:textId="77777777" w:rsidR="001556CA" w:rsidRPr="000F5180" w:rsidRDefault="001556CA" w:rsidP="001556CA">
      <w:pPr>
        <w:pStyle w:val="ListParagraph"/>
        <w:numPr>
          <w:ilvl w:val="0"/>
          <w:numId w:val="32"/>
        </w:numPr>
        <w:spacing w:after="0" w:line="300" w:lineRule="atLeast"/>
        <w:rPr>
          <w:rFonts w:eastAsia="Times New Roman" w:cs="Segoe UI"/>
          <w:lang w:val="en-GB" w:eastAsia="en-GB"/>
        </w:rPr>
      </w:pPr>
      <w:r w:rsidRPr="000F5180">
        <w:rPr>
          <w:rFonts w:eastAsia="Times New Roman" w:cs="Segoe UI"/>
          <w:lang w:val="en-GB" w:eastAsia="en-GB"/>
        </w:rPr>
        <w:t>The ignition keys and, where applicable, the tear-off slip are returned to Reception/Team Leader.</w:t>
      </w:r>
    </w:p>
    <w:p w14:paraId="7DDCF31F" w14:textId="77777777" w:rsidR="00840266" w:rsidRPr="000F5180" w:rsidRDefault="00840266" w:rsidP="00840266">
      <w:pPr>
        <w:pStyle w:val="ListParagraph"/>
        <w:numPr>
          <w:ilvl w:val="0"/>
          <w:numId w:val="32"/>
        </w:numPr>
        <w:spacing w:after="0" w:line="300" w:lineRule="atLeast"/>
        <w:rPr>
          <w:rFonts w:eastAsia="Times New Roman" w:cs="Segoe UI"/>
          <w:lang w:val="en-GB" w:eastAsia="en-GB"/>
        </w:rPr>
      </w:pPr>
      <w:r w:rsidRPr="000F5180">
        <w:rPr>
          <w:rFonts w:eastAsia="Times New Roman" w:cs="Segoe UI"/>
          <w:lang w:val="en-GB" w:eastAsia="en-GB"/>
        </w:rPr>
        <w:t>The Technician logs off the job in the Fleet Maintenance System.</w:t>
      </w:r>
    </w:p>
    <w:p w14:paraId="0023E07A" w14:textId="77777777" w:rsidR="000E721D" w:rsidRDefault="000E721D" w:rsidP="00850D3A">
      <w:pPr>
        <w:jc w:val="both"/>
      </w:pPr>
    </w:p>
    <w:sectPr w:rsidR="000E721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3C1931"/>
    <w:multiLevelType w:val="multilevel"/>
    <w:tmpl w:val="37040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8D1755"/>
    <w:multiLevelType w:val="multilevel"/>
    <w:tmpl w:val="A226F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EC4E20"/>
    <w:multiLevelType w:val="multilevel"/>
    <w:tmpl w:val="C4466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C25388"/>
    <w:multiLevelType w:val="hybridMultilevel"/>
    <w:tmpl w:val="B6E2B2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573C26"/>
    <w:multiLevelType w:val="multilevel"/>
    <w:tmpl w:val="780A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B81B4E"/>
    <w:multiLevelType w:val="multilevel"/>
    <w:tmpl w:val="45DE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066E66"/>
    <w:multiLevelType w:val="multilevel"/>
    <w:tmpl w:val="FCD06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7602B2"/>
    <w:multiLevelType w:val="multilevel"/>
    <w:tmpl w:val="1D18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996115"/>
    <w:multiLevelType w:val="multilevel"/>
    <w:tmpl w:val="489C1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7E4E32"/>
    <w:multiLevelType w:val="multilevel"/>
    <w:tmpl w:val="36B2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F931EE"/>
    <w:multiLevelType w:val="multilevel"/>
    <w:tmpl w:val="8CE49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8A2750"/>
    <w:multiLevelType w:val="multilevel"/>
    <w:tmpl w:val="A582E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286A7C"/>
    <w:multiLevelType w:val="multilevel"/>
    <w:tmpl w:val="EB746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7028E3"/>
    <w:multiLevelType w:val="multilevel"/>
    <w:tmpl w:val="85A81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875299"/>
    <w:multiLevelType w:val="hybridMultilevel"/>
    <w:tmpl w:val="0E368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4520E5"/>
    <w:multiLevelType w:val="multilevel"/>
    <w:tmpl w:val="5CF0E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A225E2"/>
    <w:multiLevelType w:val="multilevel"/>
    <w:tmpl w:val="F4CE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BF4183"/>
    <w:multiLevelType w:val="multilevel"/>
    <w:tmpl w:val="1890D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BB7AAD"/>
    <w:multiLevelType w:val="hybridMultilevel"/>
    <w:tmpl w:val="42E013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8A211D"/>
    <w:multiLevelType w:val="multilevel"/>
    <w:tmpl w:val="03CC1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E1BB8"/>
    <w:multiLevelType w:val="multilevel"/>
    <w:tmpl w:val="11427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CF6C98"/>
    <w:multiLevelType w:val="multilevel"/>
    <w:tmpl w:val="92B25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0C19A4"/>
    <w:multiLevelType w:val="multilevel"/>
    <w:tmpl w:val="B2B0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9824890">
    <w:abstractNumId w:val="8"/>
  </w:num>
  <w:num w:numId="2" w16cid:durableId="1614752080">
    <w:abstractNumId w:val="6"/>
  </w:num>
  <w:num w:numId="3" w16cid:durableId="1349328025">
    <w:abstractNumId w:val="5"/>
  </w:num>
  <w:num w:numId="4" w16cid:durableId="104467509">
    <w:abstractNumId w:val="4"/>
  </w:num>
  <w:num w:numId="5" w16cid:durableId="1268733007">
    <w:abstractNumId w:val="7"/>
  </w:num>
  <w:num w:numId="6" w16cid:durableId="1810319555">
    <w:abstractNumId w:val="3"/>
  </w:num>
  <w:num w:numId="7" w16cid:durableId="490099844">
    <w:abstractNumId w:val="2"/>
  </w:num>
  <w:num w:numId="8" w16cid:durableId="481850281">
    <w:abstractNumId w:val="1"/>
  </w:num>
  <w:num w:numId="9" w16cid:durableId="284311340">
    <w:abstractNumId w:val="0"/>
  </w:num>
  <w:num w:numId="10" w16cid:durableId="1612008107">
    <w:abstractNumId w:val="18"/>
  </w:num>
  <w:num w:numId="11" w16cid:durableId="1893690978">
    <w:abstractNumId w:val="21"/>
  </w:num>
  <w:num w:numId="12" w16cid:durableId="1210612259">
    <w:abstractNumId w:val="29"/>
  </w:num>
  <w:num w:numId="13" w16cid:durableId="2036884710">
    <w:abstractNumId w:val="25"/>
  </w:num>
  <w:num w:numId="14" w16cid:durableId="759716848">
    <w:abstractNumId w:val="23"/>
  </w:num>
  <w:num w:numId="15" w16cid:durableId="1230460243">
    <w:abstractNumId w:val="16"/>
  </w:num>
  <w:num w:numId="16" w16cid:durableId="1320577417">
    <w:abstractNumId w:val="17"/>
  </w:num>
  <w:num w:numId="17" w16cid:durableId="780418474">
    <w:abstractNumId w:val="10"/>
  </w:num>
  <w:num w:numId="18" w16cid:durableId="67658474">
    <w:abstractNumId w:val="24"/>
  </w:num>
  <w:num w:numId="19" w16cid:durableId="2132744682">
    <w:abstractNumId w:val="31"/>
  </w:num>
  <w:num w:numId="20" w16cid:durableId="1417510055">
    <w:abstractNumId w:val="20"/>
  </w:num>
  <w:num w:numId="21" w16cid:durableId="43530862">
    <w:abstractNumId w:val="22"/>
  </w:num>
  <w:num w:numId="22" w16cid:durableId="1039620789">
    <w:abstractNumId w:val="19"/>
  </w:num>
  <w:num w:numId="23" w16cid:durableId="1034235723">
    <w:abstractNumId w:val="13"/>
  </w:num>
  <w:num w:numId="24" w16cid:durableId="1985427388">
    <w:abstractNumId w:val="9"/>
  </w:num>
  <w:num w:numId="25" w16cid:durableId="1964650962">
    <w:abstractNumId w:val="28"/>
  </w:num>
  <w:num w:numId="26" w16cid:durableId="515004027">
    <w:abstractNumId w:val="30"/>
  </w:num>
  <w:num w:numId="27" w16cid:durableId="422264391">
    <w:abstractNumId w:val="11"/>
  </w:num>
  <w:num w:numId="28" w16cid:durableId="2082292527">
    <w:abstractNumId w:val="26"/>
  </w:num>
  <w:num w:numId="29" w16cid:durableId="1369721647">
    <w:abstractNumId w:val="15"/>
  </w:num>
  <w:num w:numId="30" w16cid:durableId="1334331878">
    <w:abstractNumId w:val="14"/>
  </w:num>
  <w:num w:numId="31" w16cid:durableId="947349951">
    <w:abstractNumId w:val="12"/>
  </w:num>
  <w:num w:numId="32" w16cid:durableId="209828780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530"/>
    <w:rsid w:val="00001F7F"/>
    <w:rsid w:val="000162DF"/>
    <w:rsid w:val="00034616"/>
    <w:rsid w:val="0006063C"/>
    <w:rsid w:val="000A1441"/>
    <w:rsid w:val="000D38B4"/>
    <w:rsid w:val="000E32BE"/>
    <w:rsid w:val="000E721D"/>
    <w:rsid w:val="000F145C"/>
    <w:rsid w:val="000F5180"/>
    <w:rsid w:val="00131E7F"/>
    <w:rsid w:val="001325FC"/>
    <w:rsid w:val="0015074B"/>
    <w:rsid w:val="001556CA"/>
    <w:rsid w:val="00160814"/>
    <w:rsid w:val="00163CA2"/>
    <w:rsid w:val="00186493"/>
    <w:rsid w:val="00192FA8"/>
    <w:rsid w:val="00194579"/>
    <w:rsid w:val="001A36FF"/>
    <w:rsid w:val="001B244F"/>
    <w:rsid w:val="001C1DFE"/>
    <w:rsid w:val="001C6008"/>
    <w:rsid w:val="001C6689"/>
    <w:rsid w:val="001D5FC6"/>
    <w:rsid w:val="001D6E2C"/>
    <w:rsid w:val="001E00EF"/>
    <w:rsid w:val="001E1B45"/>
    <w:rsid w:val="001F69E6"/>
    <w:rsid w:val="001F7A14"/>
    <w:rsid w:val="001F7E22"/>
    <w:rsid w:val="002003AF"/>
    <w:rsid w:val="00226AC5"/>
    <w:rsid w:val="00233BED"/>
    <w:rsid w:val="002546D4"/>
    <w:rsid w:val="00263CBC"/>
    <w:rsid w:val="00280754"/>
    <w:rsid w:val="00280C8D"/>
    <w:rsid w:val="002834CB"/>
    <w:rsid w:val="00291C92"/>
    <w:rsid w:val="0029639D"/>
    <w:rsid w:val="002D0FFC"/>
    <w:rsid w:val="003009D7"/>
    <w:rsid w:val="003123D2"/>
    <w:rsid w:val="003217F3"/>
    <w:rsid w:val="00326F90"/>
    <w:rsid w:val="00333A23"/>
    <w:rsid w:val="00341E06"/>
    <w:rsid w:val="003B0F30"/>
    <w:rsid w:val="003B58E9"/>
    <w:rsid w:val="004007E4"/>
    <w:rsid w:val="0040173E"/>
    <w:rsid w:val="004118F8"/>
    <w:rsid w:val="004A2512"/>
    <w:rsid w:val="004D704A"/>
    <w:rsid w:val="004E1974"/>
    <w:rsid w:val="004E6C96"/>
    <w:rsid w:val="0051309A"/>
    <w:rsid w:val="005201FA"/>
    <w:rsid w:val="00553E0E"/>
    <w:rsid w:val="00555200"/>
    <w:rsid w:val="00595D3B"/>
    <w:rsid w:val="006003E5"/>
    <w:rsid w:val="00610DE0"/>
    <w:rsid w:val="00611B2D"/>
    <w:rsid w:val="0061276B"/>
    <w:rsid w:val="00620807"/>
    <w:rsid w:val="00621271"/>
    <w:rsid w:val="0062626A"/>
    <w:rsid w:val="0062678A"/>
    <w:rsid w:val="006325F7"/>
    <w:rsid w:val="006538C0"/>
    <w:rsid w:val="00726ECE"/>
    <w:rsid w:val="007341B3"/>
    <w:rsid w:val="00734461"/>
    <w:rsid w:val="00743BF6"/>
    <w:rsid w:val="00766799"/>
    <w:rsid w:val="007676DE"/>
    <w:rsid w:val="00796E99"/>
    <w:rsid w:val="007C05C6"/>
    <w:rsid w:val="007F4FA2"/>
    <w:rsid w:val="008116CA"/>
    <w:rsid w:val="00815E19"/>
    <w:rsid w:val="0082114E"/>
    <w:rsid w:val="00840266"/>
    <w:rsid w:val="00850D3A"/>
    <w:rsid w:val="008539BD"/>
    <w:rsid w:val="008B1CA1"/>
    <w:rsid w:val="008C447F"/>
    <w:rsid w:val="008C5B9B"/>
    <w:rsid w:val="008D761D"/>
    <w:rsid w:val="008F4460"/>
    <w:rsid w:val="00901FB1"/>
    <w:rsid w:val="00911854"/>
    <w:rsid w:val="00915B7F"/>
    <w:rsid w:val="0094713D"/>
    <w:rsid w:val="00972C55"/>
    <w:rsid w:val="009730C1"/>
    <w:rsid w:val="00987D51"/>
    <w:rsid w:val="00997EC1"/>
    <w:rsid w:val="009B6114"/>
    <w:rsid w:val="009C493D"/>
    <w:rsid w:val="009D4DA2"/>
    <w:rsid w:val="009E6502"/>
    <w:rsid w:val="00A05163"/>
    <w:rsid w:val="00A10285"/>
    <w:rsid w:val="00A24BE6"/>
    <w:rsid w:val="00A34A41"/>
    <w:rsid w:val="00A36717"/>
    <w:rsid w:val="00A45942"/>
    <w:rsid w:val="00A705F1"/>
    <w:rsid w:val="00A86363"/>
    <w:rsid w:val="00AA1D8D"/>
    <w:rsid w:val="00AA54A5"/>
    <w:rsid w:val="00AD14B1"/>
    <w:rsid w:val="00AF2DA2"/>
    <w:rsid w:val="00B16DA0"/>
    <w:rsid w:val="00B20C6A"/>
    <w:rsid w:val="00B47730"/>
    <w:rsid w:val="00B778D6"/>
    <w:rsid w:val="00BA049A"/>
    <w:rsid w:val="00BA293F"/>
    <w:rsid w:val="00BD541D"/>
    <w:rsid w:val="00BE1C9D"/>
    <w:rsid w:val="00BE3A18"/>
    <w:rsid w:val="00BE4260"/>
    <w:rsid w:val="00BF6842"/>
    <w:rsid w:val="00C061A5"/>
    <w:rsid w:val="00C15820"/>
    <w:rsid w:val="00C201EC"/>
    <w:rsid w:val="00C33804"/>
    <w:rsid w:val="00C65B34"/>
    <w:rsid w:val="00C9448C"/>
    <w:rsid w:val="00C94DD5"/>
    <w:rsid w:val="00CB0664"/>
    <w:rsid w:val="00CE25C7"/>
    <w:rsid w:val="00CE449D"/>
    <w:rsid w:val="00CF3A5E"/>
    <w:rsid w:val="00D040BA"/>
    <w:rsid w:val="00D15703"/>
    <w:rsid w:val="00D33D80"/>
    <w:rsid w:val="00D5443B"/>
    <w:rsid w:val="00D57095"/>
    <w:rsid w:val="00DC54AD"/>
    <w:rsid w:val="00DD355A"/>
    <w:rsid w:val="00DF03DC"/>
    <w:rsid w:val="00DF43FC"/>
    <w:rsid w:val="00E03207"/>
    <w:rsid w:val="00E50662"/>
    <w:rsid w:val="00E60845"/>
    <w:rsid w:val="00E66B98"/>
    <w:rsid w:val="00E73DC6"/>
    <w:rsid w:val="00E7689E"/>
    <w:rsid w:val="00F24CBB"/>
    <w:rsid w:val="00F272BB"/>
    <w:rsid w:val="00F41020"/>
    <w:rsid w:val="00F42D62"/>
    <w:rsid w:val="00F64C73"/>
    <w:rsid w:val="00F8359E"/>
    <w:rsid w:val="00FC693F"/>
    <w:rsid w:val="00FD5CDC"/>
    <w:rsid w:val="00FF2F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92BE3A"/>
  <w14:defaultImageDpi w14:val="300"/>
  <w15:docId w15:val="{D487D543-7AEE-4F25-B578-D066BEEC8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333A23"/>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01896EBEA421E4AB7BC2E74CD81A150" ma:contentTypeVersion="14" ma:contentTypeDescription="Create a new document." ma:contentTypeScope="" ma:versionID="3e3a079d1ad07d2ab55125ba46bf779b">
  <xsd:schema xmlns:xsd="http://www.w3.org/2001/XMLSchema" xmlns:xs="http://www.w3.org/2001/XMLSchema" xmlns:p="http://schemas.microsoft.com/office/2006/metadata/properties" xmlns:ns2="68e40cd4-400c-4a42-8656-dab6192da3a3" xmlns:ns3="04c16dfe-51a4-4e01-82d7-4a6aa1c7b6c0" targetNamespace="http://schemas.microsoft.com/office/2006/metadata/properties" ma:root="true" ma:fieldsID="be9d503d0e9cc982935677174da86316" ns2:_="" ns3:_="">
    <xsd:import namespace="68e40cd4-400c-4a42-8656-dab6192da3a3"/>
    <xsd:import namespace="04c16dfe-51a4-4e01-82d7-4a6aa1c7b6c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e40cd4-400c-4a42-8656-dab6192da3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4ecee2d-32fe-4f86-a933-e67096192076}" ma:internalName="TaxCatchAll" ma:showField="CatchAllData" ma:web="68e40cd4-400c-4a42-8656-dab6192da3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16dfe-51a4-4e01-82d7-4a6aa1c7b6c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b820720-3cae-4e0f-87a0-a0b1591a738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8e40cd4-400c-4a42-8656-dab6192da3a3" xsi:nil="true"/>
    <lcf76f155ced4ddcb4097134ff3c332f xmlns="04c16dfe-51a4-4e01-82d7-4a6aa1c7b6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03F4F98-0B50-477F-896D-796441498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e40cd4-400c-4a42-8656-dab6192da3a3"/>
    <ds:schemaRef ds:uri="04c16dfe-51a4-4e01-82d7-4a6aa1c7b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2AF561-04CF-4451-B738-E5F068B524E8}">
  <ds:schemaRefs>
    <ds:schemaRef ds:uri="http://schemas.microsoft.com/sharepoint/v3/contenttype/forms"/>
  </ds:schemaRefs>
</ds:datastoreItem>
</file>

<file path=customXml/itemProps4.xml><?xml version="1.0" encoding="utf-8"?>
<ds:datastoreItem xmlns:ds="http://schemas.openxmlformats.org/officeDocument/2006/customXml" ds:itemID="{3576A2A7-E55F-41E5-8827-4B454B7D24C2}">
  <ds:schemaRefs>
    <ds:schemaRef ds:uri="68e40cd4-400c-4a42-8656-dab6192da3a3"/>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04c16dfe-51a4-4e01-82d7-4a6aa1c7b6c0"/>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1574</Words>
  <Characters>8976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A Morris</dc:creator>
  <cp:keywords/>
  <dc:description>generated by python-docx</dc:description>
  <cp:lastModifiedBy>Owen L Roberts</cp:lastModifiedBy>
  <cp:revision>2</cp:revision>
  <dcterms:created xsi:type="dcterms:W3CDTF">2026-09-15T12:47:00Z</dcterms:created>
  <dcterms:modified xsi:type="dcterms:W3CDTF">2026-09-15T12:47:00Z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0x010100401896EBEA421E4AB7BC2E74CD81A150</vt:lpwstr>
  </property>
  <property fmtid="{D5CDD505-2E9C-101B-9397-08002B2CF9AE}" pid="3" name="MediaServiceImageTags">
    <vt:lpwstr/>
  </property>
</Properties>
</file>